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8E22B8" w14:textId="77777777" w:rsidR="00243002" w:rsidRPr="00FC67D3" w:rsidRDefault="00243002" w:rsidP="00243002">
      <w:pPr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/>
          <w:b/>
          <w:bCs/>
          <w:sz w:val="24"/>
          <w:szCs w:val="24"/>
          <w:lang w:val="it-IT"/>
        </w:rPr>
        <w:t>Assessorato al sistema comunale,</w:t>
      </w:r>
    </w:p>
    <w:p w14:paraId="15D695FB" w14:textId="77777777" w:rsidR="00243002" w:rsidRPr="00FC67D3" w:rsidRDefault="00243002" w:rsidP="00243002">
      <w:pPr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/>
          <w:b/>
          <w:bCs/>
          <w:sz w:val="24"/>
          <w:szCs w:val="24"/>
          <w:lang w:val="it-IT"/>
        </w:rPr>
        <w:t>assetto territoriale e tutela ambientale</w:t>
      </w:r>
    </w:p>
    <w:p w14:paraId="64448D4E" w14:textId="77777777" w:rsidR="00243002" w:rsidRPr="00FC67D3" w:rsidRDefault="00243002" w:rsidP="00243002">
      <w:pPr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/>
          <w:b/>
          <w:bCs/>
          <w:sz w:val="24"/>
          <w:szCs w:val="24"/>
          <w:lang w:val="it-IT"/>
        </w:rPr>
        <w:t>Città di Novigrad - Cittanova</w:t>
      </w:r>
    </w:p>
    <w:p w14:paraId="34EDE259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5113139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1F9A16B9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756687D4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7975BAEF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34916AD2" w14:textId="77777777" w:rsidR="00243002" w:rsidRPr="00FC67D3" w:rsidRDefault="00243002" w:rsidP="00243002">
      <w:pPr>
        <w:rPr>
          <w:rFonts w:ascii="Arial Narrow" w:hAnsi="Arial Narrow"/>
          <w:b/>
          <w:bCs/>
          <w:sz w:val="24"/>
          <w:szCs w:val="24"/>
          <w:lang w:val="it-IT"/>
        </w:rPr>
      </w:pPr>
    </w:p>
    <w:p w14:paraId="49BBC7D7" w14:textId="77777777" w:rsidR="00243002" w:rsidRPr="00FC67D3" w:rsidRDefault="00243002" w:rsidP="00243002">
      <w:pPr>
        <w:jc w:val="right"/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/>
          <w:b/>
          <w:bCs/>
          <w:sz w:val="24"/>
          <w:szCs w:val="24"/>
          <w:lang w:val="it-IT"/>
        </w:rPr>
        <w:t>CONSIGLIO CITTADINO DELLA</w:t>
      </w:r>
    </w:p>
    <w:p w14:paraId="43EE5CDF" w14:textId="77777777" w:rsidR="00243002" w:rsidRPr="00FC67D3" w:rsidRDefault="00243002" w:rsidP="00243002">
      <w:pPr>
        <w:jc w:val="right"/>
        <w:rPr>
          <w:rFonts w:ascii="Arial Narrow" w:hAnsi="Arial Narrow"/>
          <w:sz w:val="24"/>
          <w:szCs w:val="24"/>
          <w:lang w:val="it-IT"/>
        </w:rPr>
      </w:pPr>
      <w:r w:rsidRPr="00FC67D3">
        <w:rPr>
          <w:rFonts w:ascii="Arial Narrow" w:hAnsi="Arial Narrow"/>
          <w:b/>
          <w:bCs/>
          <w:sz w:val="24"/>
          <w:szCs w:val="24"/>
          <w:lang w:val="it-IT"/>
        </w:rPr>
        <w:t>CITTÀ DI NOVIGRAD - CITTANOVA</w:t>
      </w:r>
    </w:p>
    <w:p w14:paraId="2A6DA1B8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4AE1C6FE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529BCC20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3DF2B6E6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35F7624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043FBBA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6B1CCE55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4B2482D2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52BB9A83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022386D5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5F05006D" w14:textId="1D8CA709" w:rsidR="006B730E" w:rsidRPr="00FC67D3" w:rsidRDefault="00243002" w:rsidP="00243002">
      <w:pPr>
        <w:ind w:left="1440" w:hanging="1440"/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/>
          <w:b/>
          <w:bCs/>
          <w:sz w:val="24"/>
          <w:szCs w:val="24"/>
          <w:lang w:val="it-IT"/>
        </w:rPr>
        <w:t>ARGOMENTO:</w:t>
      </w:r>
      <w:r w:rsidRPr="00FC67D3">
        <w:rPr>
          <w:rFonts w:ascii="Arial Narrow" w:hAnsi="Arial Narrow"/>
          <w:b/>
          <w:bCs/>
          <w:sz w:val="24"/>
          <w:szCs w:val="24"/>
          <w:lang w:val="it-IT"/>
        </w:rPr>
        <w:tab/>
      </w:r>
      <w:r w:rsidR="00BD7B46">
        <w:rPr>
          <w:rFonts w:ascii="Arial Narrow" w:hAnsi="Arial Narrow"/>
          <w:b/>
          <w:bCs/>
          <w:sz w:val="24"/>
          <w:szCs w:val="24"/>
          <w:lang w:val="it-IT"/>
        </w:rPr>
        <w:t xml:space="preserve">II </w:t>
      </w:r>
      <w:r w:rsidR="006B730E" w:rsidRPr="00FC67D3">
        <w:rPr>
          <w:rFonts w:ascii="Arial Narrow" w:hAnsi="Arial Narrow"/>
          <w:b/>
          <w:bCs/>
          <w:sz w:val="24"/>
          <w:szCs w:val="24"/>
          <w:lang w:val="it-IT"/>
        </w:rPr>
        <w:t xml:space="preserve">MODIFICHE E INTEGRAZIONI AL </w:t>
      </w:r>
      <w:r w:rsidRPr="00FC67D3">
        <w:rPr>
          <w:rFonts w:ascii="Arial Narrow" w:hAnsi="Arial Narrow"/>
          <w:b/>
          <w:bCs/>
          <w:sz w:val="24"/>
          <w:szCs w:val="24"/>
          <w:lang w:val="it-IT"/>
        </w:rPr>
        <w:t xml:space="preserve">PIANO DI GESTIONE DEL DEMANIO MARITTIMO NEL COMPRENSORIO DELLA CITTÀ DI NOVIGRAD - CITTANOVA PER IL PERIODO DAL 2024 AL 2028 </w:t>
      </w:r>
      <w:r w:rsidRPr="00FC67D3">
        <w:rPr>
          <w:rFonts w:ascii="Arial Narrow" w:hAnsi="Arial Narrow"/>
          <w:b/>
          <w:bCs/>
          <w:sz w:val="24"/>
          <w:szCs w:val="24"/>
          <w:lang w:val="it-IT"/>
        </w:rPr>
        <w:tab/>
      </w:r>
      <w:r w:rsidRPr="00FC67D3">
        <w:rPr>
          <w:rFonts w:ascii="Arial Narrow" w:hAnsi="Arial Narrow"/>
          <w:b/>
          <w:bCs/>
          <w:sz w:val="24"/>
          <w:szCs w:val="24"/>
          <w:lang w:val="it-IT"/>
        </w:rPr>
        <w:tab/>
        <w:t xml:space="preserve"> </w:t>
      </w:r>
    </w:p>
    <w:p w14:paraId="1F77920B" w14:textId="5DEE35F4" w:rsidR="00243002" w:rsidRPr="00FC67D3" w:rsidRDefault="006B730E" w:rsidP="00243002">
      <w:pPr>
        <w:ind w:left="1440" w:hanging="1440"/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/>
          <w:b/>
          <w:bCs/>
          <w:sz w:val="24"/>
          <w:szCs w:val="24"/>
          <w:lang w:val="it-IT"/>
        </w:rPr>
        <w:tab/>
      </w:r>
      <w:r w:rsidR="00243002" w:rsidRPr="00FC67D3">
        <w:rPr>
          <w:rFonts w:ascii="Arial Narrow" w:hAnsi="Arial Narrow"/>
          <w:b/>
          <w:bCs/>
          <w:sz w:val="24"/>
          <w:szCs w:val="24"/>
          <w:lang w:val="it-IT"/>
        </w:rPr>
        <w:t>- proposta</w:t>
      </w:r>
    </w:p>
    <w:p w14:paraId="492A614C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79E38E60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9D9FD0D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ACD9F16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D5CCDC9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5C4F53BC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6A4C4A95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0BD61691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6B433D9A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  <w:r w:rsidRPr="00FC67D3">
        <w:rPr>
          <w:rFonts w:ascii="Arial Narrow" w:hAnsi="Arial Narrow"/>
          <w:sz w:val="24"/>
          <w:szCs w:val="24"/>
          <w:lang w:val="it-IT"/>
        </w:rPr>
        <w:t>CLASSE: 342-03/23-01/05</w:t>
      </w:r>
    </w:p>
    <w:p w14:paraId="7F5C6653" w14:textId="63849901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  <w:proofErr w:type="gramStart"/>
      <w:r w:rsidRPr="00FC67D3">
        <w:rPr>
          <w:rFonts w:ascii="Arial Narrow" w:hAnsi="Arial Narrow"/>
          <w:sz w:val="24"/>
          <w:szCs w:val="24"/>
          <w:lang w:val="it-IT"/>
        </w:rPr>
        <w:t>N.PROT</w:t>
      </w:r>
      <w:proofErr w:type="gramEnd"/>
      <w:r w:rsidRPr="00FC67D3">
        <w:rPr>
          <w:rFonts w:ascii="Arial Narrow" w:hAnsi="Arial Narrow"/>
          <w:sz w:val="24"/>
          <w:szCs w:val="24"/>
          <w:lang w:val="it-IT"/>
        </w:rPr>
        <w:t>.: 2163-5-02-</w:t>
      </w:r>
      <w:r w:rsidR="00BD7B46">
        <w:rPr>
          <w:rFonts w:ascii="Arial Narrow" w:hAnsi="Arial Narrow"/>
          <w:sz w:val="24"/>
          <w:szCs w:val="24"/>
          <w:lang w:val="it-IT"/>
        </w:rPr>
        <w:t>26-</w:t>
      </w:r>
    </w:p>
    <w:p w14:paraId="3978DD4A" w14:textId="0BF5BC88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  <w:r w:rsidRPr="00FC67D3">
        <w:rPr>
          <w:rFonts w:ascii="Arial Narrow" w:hAnsi="Arial Narrow"/>
          <w:sz w:val="24"/>
          <w:szCs w:val="24"/>
          <w:lang w:val="it-IT"/>
        </w:rPr>
        <w:t xml:space="preserve">Cittanova, </w:t>
      </w:r>
    </w:p>
    <w:p w14:paraId="6CCE28A3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3BF9DD5E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7BAE2534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62D635B9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4ED7E188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4AF40AC1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59A2456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2570AEEA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3F59BCB4" w14:textId="29CDCEFF" w:rsidR="00243002" w:rsidRPr="00FC67D3" w:rsidRDefault="00243002" w:rsidP="00243002">
      <w:pPr>
        <w:jc w:val="right"/>
        <w:rPr>
          <w:rFonts w:ascii="Arial Narrow" w:hAnsi="Arial Narrow"/>
          <w:sz w:val="24"/>
          <w:szCs w:val="24"/>
          <w:lang w:val="it-IT"/>
        </w:rPr>
      </w:pPr>
      <w:r w:rsidRPr="00FC67D3">
        <w:rPr>
          <w:rFonts w:ascii="Arial Narrow" w:hAnsi="Arial Narrow"/>
          <w:sz w:val="24"/>
          <w:szCs w:val="24"/>
          <w:lang w:val="it-IT"/>
        </w:rPr>
        <w:t xml:space="preserve">A cura di: Alen Luk, </w:t>
      </w:r>
      <w:proofErr w:type="spellStart"/>
      <w:r w:rsidRPr="00FC67D3">
        <w:rPr>
          <w:rFonts w:ascii="Arial Narrow" w:hAnsi="Arial Narrow"/>
          <w:sz w:val="24"/>
          <w:szCs w:val="24"/>
          <w:lang w:val="it-IT"/>
        </w:rPr>
        <w:t>dipl.ing</w:t>
      </w:r>
      <w:proofErr w:type="spellEnd"/>
      <w:r w:rsidRPr="00FC67D3">
        <w:rPr>
          <w:rFonts w:ascii="Arial Narrow" w:hAnsi="Arial Narrow"/>
          <w:sz w:val="24"/>
          <w:szCs w:val="24"/>
          <w:lang w:val="it-IT"/>
        </w:rPr>
        <w:t>.</w:t>
      </w:r>
    </w:p>
    <w:p w14:paraId="6EF31F45" w14:textId="6AA7B864" w:rsidR="00243002" w:rsidRPr="00FC67D3" w:rsidRDefault="00243002" w:rsidP="00243002">
      <w:pPr>
        <w:jc w:val="right"/>
        <w:rPr>
          <w:rFonts w:ascii="Arial Narrow" w:hAnsi="Arial Narrow"/>
          <w:sz w:val="24"/>
          <w:szCs w:val="24"/>
          <w:lang w:val="it-IT"/>
        </w:rPr>
      </w:pPr>
      <w:r w:rsidRPr="00FC67D3">
        <w:rPr>
          <w:rFonts w:ascii="Arial Narrow" w:hAnsi="Arial Narrow"/>
          <w:sz w:val="24"/>
          <w:szCs w:val="24"/>
          <w:lang w:val="it-IT"/>
        </w:rPr>
        <w:t xml:space="preserve">Ana Karlović, </w:t>
      </w:r>
      <w:proofErr w:type="spellStart"/>
      <w:r w:rsidRPr="00FC67D3">
        <w:rPr>
          <w:rFonts w:ascii="Arial Narrow" w:hAnsi="Arial Narrow"/>
          <w:sz w:val="24"/>
          <w:szCs w:val="24"/>
          <w:lang w:val="it-IT"/>
        </w:rPr>
        <w:t>dipl.iur</w:t>
      </w:r>
      <w:proofErr w:type="spellEnd"/>
      <w:r w:rsidRPr="00FC67D3">
        <w:rPr>
          <w:rFonts w:ascii="Arial Narrow" w:hAnsi="Arial Narrow"/>
          <w:sz w:val="24"/>
          <w:szCs w:val="24"/>
          <w:lang w:val="it-IT"/>
        </w:rPr>
        <w:t>.</w:t>
      </w:r>
    </w:p>
    <w:p w14:paraId="00039939" w14:textId="77777777" w:rsidR="00243002" w:rsidRPr="00FC67D3" w:rsidRDefault="00243002" w:rsidP="00243002">
      <w:pPr>
        <w:rPr>
          <w:rFonts w:ascii="Arial Narrow" w:hAnsi="Arial Narrow"/>
          <w:sz w:val="24"/>
          <w:szCs w:val="24"/>
          <w:lang w:val="it-IT"/>
        </w:rPr>
      </w:pPr>
    </w:p>
    <w:p w14:paraId="7E40C181" w14:textId="77777777" w:rsidR="00243002" w:rsidRPr="00FC67D3" w:rsidRDefault="00243002" w:rsidP="00C52915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</w:p>
    <w:p w14:paraId="368864AD" w14:textId="7638295A" w:rsidR="00C52915" w:rsidRPr="00FC67D3" w:rsidRDefault="00C52915" w:rsidP="00C52915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 xml:space="preserve">Ai sensi dell’articolo 39 della Legge sul demanio marittimo e sui porti marittimi (Gazzetta ufficiale n. 83/23) e dell’articolo 101 dello Statuto della Città di Novigrad-Cittanova (Bollettino ufficiale della Città di Novigrad-Cittanova, n. 5/09, 3/13, 2/14, 2/17, 1/18, 2/18, 2/20, 1/21 e 6/21) il Consiglio cittadino della Città di Novigrad-Cittanova adotta </w:t>
      </w:r>
      <w:r w:rsidR="00881F02">
        <w:rPr>
          <w:rFonts w:ascii="Arial Narrow" w:eastAsia="Arial" w:hAnsi="Arial Narrow" w:cs="Arial"/>
          <w:sz w:val="24"/>
          <w:szCs w:val="24"/>
          <w:lang w:val="it-IT"/>
        </w:rPr>
        <w:t>le</w:t>
      </w:r>
    </w:p>
    <w:p w14:paraId="298B0DE0" w14:textId="77777777" w:rsidR="00C52915" w:rsidRPr="00FC67D3" w:rsidRDefault="00C52915" w:rsidP="00C52915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</w:p>
    <w:p w14:paraId="56A019B9" w14:textId="26603D95" w:rsidR="00C52915" w:rsidRPr="00FC67D3" w:rsidRDefault="00881F02" w:rsidP="00C52915">
      <w:pPr>
        <w:ind w:right="43"/>
        <w:jc w:val="center"/>
        <w:rPr>
          <w:rFonts w:ascii="Arial Narrow" w:eastAsia="Arial" w:hAnsi="Arial Narrow" w:cs="Arial"/>
          <w:b/>
          <w:sz w:val="24"/>
          <w:szCs w:val="24"/>
          <w:lang w:val="it-IT"/>
        </w:rPr>
      </w:pPr>
      <w:bookmarkStart w:id="0" w:name="_gjdgxs" w:colFirst="0" w:colLast="0"/>
      <w:bookmarkEnd w:id="0"/>
      <w:r>
        <w:rPr>
          <w:rFonts w:ascii="Arial Narrow" w:eastAsia="Arial" w:hAnsi="Arial Narrow" w:cs="Arial"/>
          <w:b/>
          <w:sz w:val="24"/>
          <w:szCs w:val="24"/>
          <w:lang w:val="it-IT"/>
        </w:rPr>
        <w:t xml:space="preserve">II </w:t>
      </w:r>
      <w:r w:rsidR="00EF0FA5" w:rsidRPr="00FC67D3">
        <w:rPr>
          <w:rFonts w:ascii="Arial Narrow" w:eastAsia="Arial" w:hAnsi="Arial Narrow" w:cs="Arial"/>
          <w:b/>
          <w:sz w:val="24"/>
          <w:szCs w:val="24"/>
          <w:lang w:val="it-IT"/>
        </w:rPr>
        <w:t xml:space="preserve">MODIFICHE E INTEGRAZIONI AL </w:t>
      </w:r>
      <w:r w:rsidR="00C52915" w:rsidRPr="00FC67D3">
        <w:rPr>
          <w:rFonts w:ascii="Arial Narrow" w:eastAsia="Arial" w:hAnsi="Arial Narrow" w:cs="Arial"/>
          <w:b/>
          <w:sz w:val="24"/>
          <w:szCs w:val="24"/>
          <w:lang w:val="it-IT"/>
        </w:rPr>
        <w:t>PIANO DI GESTIONE</w:t>
      </w:r>
    </w:p>
    <w:p w14:paraId="5707B5C2" w14:textId="77777777" w:rsidR="00C52915" w:rsidRPr="00FC67D3" w:rsidRDefault="00C52915" w:rsidP="00C52915">
      <w:pPr>
        <w:ind w:right="43"/>
        <w:jc w:val="center"/>
        <w:rPr>
          <w:rFonts w:ascii="Arial Narrow" w:eastAsia="Arial" w:hAnsi="Arial Narrow" w:cs="Arial"/>
          <w:b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b/>
          <w:sz w:val="24"/>
          <w:szCs w:val="24"/>
          <w:lang w:val="it-IT"/>
        </w:rPr>
        <w:t>DEL DEMANIO MARITTIMO NEL COMPRENSORIO DELLA CITTÀ DI NOVIGRAD - CITTANOVA PER IL PERIODO DAL 2024 AL 2028</w:t>
      </w:r>
    </w:p>
    <w:p w14:paraId="5DD4AE5D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b/>
          <w:sz w:val="24"/>
          <w:szCs w:val="24"/>
          <w:lang w:val="it-IT"/>
        </w:rPr>
      </w:pPr>
    </w:p>
    <w:p w14:paraId="77D3C720" w14:textId="128B01A0" w:rsidR="00EF0FA5" w:rsidRPr="00FC67D3" w:rsidRDefault="00EF0FA5" w:rsidP="00EF0FA5">
      <w:pPr>
        <w:ind w:right="43"/>
        <w:jc w:val="center"/>
        <w:rPr>
          <w:rFonts w:ascii="Arial Narrow" w:eastAsia="Arial" w:hAnsi="Arial Narrow" w:cs="Arial"/>
          <w:b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b/>
          <w:sz w:val="24"/>
          <w:szCs w:val="24"/>
          <w:lang w:val="it-IT"/>
        </w:rPr>
        <w:t>I</w:t>
      </w:r>
    </w:p>
    <w:p w14:paraId="5938EE45" w14:textId="43C4ECD8" w:rsidR="00EF0FA5" w:rsidRPr="00FC67D3" w:rsidRDefault="00EF0FA5" w:rsidP="00EF0FA5">
      <w:pPr>
        <w:ind w:right="43"/>
        <w:jc w:val="both"/>
        <w:rPr>
          <w:rFonts w:ascii="Arial Narrow" w:eastAsia="Arial" w:hAnsi="Arial Narrow" w:cs="Arial"/>
          <w:bCs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bCs/>
          <w:sz w:val="24"/>
          <w:szCs w:val="24"/>
          <w:lang w:val="it-IT"/>
        </w:rPr>
        <w:tab/>
        <w:t xml:space="preserve">Ai sensi del Regolamento sul contenuto del piano di gestione del demanio marittimo (Gazzetta ufficiale n. 150/23), </w:t>
      </w:r>
      <w:r w:rsidR="00E33424">
        <w:rPr>
          <w:rFonts w:ascii="Arial Narrow" w:eastAsia="Arial" w:hAnsi="Arial Narrow" w:cs="Arial"/>
          <w:bCs/>
          <w:sz w:val="24"/>
          <w:szCs w:val="24"/>
          <w:lang w:val="it-IT"/>
        </w:rPr>
        <w:t>l’articolo 8 del</w:t>
      </w:r>
      <w:r w:rsidRPr="00FC67D3">
        <w:rPr>
          <w:rFonts w:ascii="Arial Narrow" w:eastAsia="Arial" w:hAnsi="Arial Narrow" w:cs="Arial"/>
          <w:bCs/>
          <w:sz w:val="24"/>
          <w:szCs w:val="24"/>
          <w:lang w:val="it-IT"/>
        </w:rPr>
        <w:t xml:space="preserve"> Piano di gestione del demanio marittimo nel comprensorio della Città di Novigrad - Cittanova per il periodo dal 2024 al 2028 viene modificato come segue:</w:t>
      </w:r>
    </w:p>
    <w:p w14:paraId="06586C46" w14:textId="77777777" w:rsidR="00EF0FA5" w:rsidRPr="00FC67D3" w:rsidRDefault="00EF0FA5" w:rsidP="00EF0FA5">
      <w:pPr>
        <w:ind w:right="43"/>
        <w:jc w:val="both"/>
        <w:rPr>
          <w:rFonts w:ascii="Arial Narrow" w:eastAsia="Arial" w:hAnsi="Arial Narrow" w:cs="Arial"/>
          <w:bCs/>
          <w:sz w:val="24"/>
          <w:szCs w:val="24"/>
          <w:lang w:val="it-IT"/>
        </w:rPr>
      </w:pPr>
    </w:p>
    <w:p w14:paraId="40BE4EA7" w14:textId="77777777" w:rsidR="00C52915" w:rsidRPr="00FC67D3" w:rsidRDefault="00C52915" w:rsidP="00C52915">
      <w:pPr>
        <w:ind w:right="43"/>
        <w:jc w:val="center"/>
        <w:rPr>
          <w:rFonts w:ascii="Arial Narrow" w:eastAsia="Arial" w:hAnsi="Arial Narrow" w:cs="Arial"/>
          <w:b/>
          <w:sz w:val="24"/>
          <w:szCs w:val="24"/>
          <w:lang w:val="it-IT"/>
        </w:rPr>
      </w:pPr>
    </w:p>
    <w:p w14:paraId="5FDC2353" w14:textId="77777777" w:rsidR="00C52915" w:rsidRPr="00FC67D3" w:rsidRDefault="00C52915" w:rsidP="00C52915">
      <w:pPr>
        <w:ind w:right="43"/>
        <w:jc w:val="center"/>
        <w:rPr>
          <w:rFonts w:ascii="Arial Narrow" w:eastAsia="Arial" w:hAnsi="Arial Narrow" w:cs="Arial"/>
          <w:b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b/>
          <w:sz w:val="24"/>
          <w:szCs w:val="24"/>
          <w:lang w:val="it-IT"/>
        </w:rPr>
        <w:t>Articolo 8</w:t>
      </w:r>
    </w:p>
    <w:p w14:paraId="1B440C02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Il Piano di rilascio dei permessi sul demanio marittimo contiene:</w:t>
      </w:r>
    </w:p>
    <w:p w14:paraId="1C8D6EF0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</w:p>
    <w:p w14:paraId="78E5A83A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1. numero di permessi sul demanio marittimo</w:t>
      </w:r>
    </w:p>
    <w:p w14:paraId="1D73BE5F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2. la durata per la quale viene concesso il permesso individuale</w:t>
      </w:r>
    </w:p>
    <w:p w14:paraId="7C5AFB61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3. attività consentite sul demanio marittimo</w:t>
      </w:r>
    </w:p>
    <w:p w14:paraId="496AB345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4. fondi per ogni singola attività esercitabile sul demanio marittimo</w:t>
      </w:r>
    </w:p>
    <w:p w14:paraId="1D6C41A6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5. il numero dei mezzi con cui l'attività può essere svolta sul demanio marittimo</w:t>
      </w:r>
    </w:p>
    <w:p w14:paraId="5D1F4024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6. ubicazione nel demanio marittimo con descrizione e nome in cui viene svolta l'attività prevista</w:t>
      </w:r>
    </w:p>
    <w:p w14:paraId="12EC7FD2" w14:textId="77777777" w:rsidR="00C52915" w:rsidRPr="00FC67D3" w:rsidRDefault="00C52915" w:rsidP="00C52915">
      <w:pPr>
        <w:ind w:right="43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>7. rappresentazione grafica delle ubicazioni dal punto 6.</w:t>
      </w:r>
    </w:p>
    <w:p w14:paraId="15F04D7E" w14:textId="77777777" w:rsidR="00C52915" w:rsidRPr="00FC67D3" w:rsidRDefault="00C52915" w:rsidP="00C52915">
      <w:pPr>
        <w:pBdr>
          <w:top w:val="nil"/>
          <w:left w:val="nil"/>
          <w:bottom w:val="nil"/>
          <w:right w:val="nil"/>
          <w:between w:val="nil"/>
        </w:pBdr>
        <w:ind w:left="643" w:right="43"/>
        <w:rPr>
          <w:rFonts w:ascii="Arial Narrow" w:eastAsia="Arial" w:hAnsi="Arial Narrow" w:cs="Arial"/>
          <w:color w:val="000000"/>
          <w:sz w:val="24"/>
          <w:szCs w:val="24"/>
          <w:lang w:val="it-IT"/>
        </w:rPr>
      </w:pPr>
    </w:p>
    <w:tbl>
      <w:tblPr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00"/>
        <w:gridCol w:w="1085"/>
        <w:gridCol w:w="1701"/>
        <w:gridCol w:w="1369"/>
        <w:gridCol w:w="1041"/>
        <w:gridCol w:w="1132"/>
        <w:gridCol w:w="1502"/>
        <w:gridCol w:w="909"/>
      </w:tblGrid>
      <w:tr w:rsidR="00986FAE" w:rsidRPr="00B3085F" w14:paraId="0EDB2E8D" w14:textId="77777777" w:rsidTr="00121347">
        <w:trPr>
          <w:trHeight w:val="315"/>
        </w:trPr>
        <w:tc>
          <w:tcPr>
            <w:tcW w:w="9639" w:type="dxa"/>
            <w:gridSpan w:val="8"/>
          </w:tcPr>
          <w:p w14:paraId="19773FE7" w14:textId="77777777" w:rsidR="00986FAE" w:rsidRPr="00E33424" w:rsidRDefault="00986FAE" w:rsidP="00121347">
            <w:pPr>
              <w:ind w:right="43"/>
              <w:jc w:val="center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PIANO PER LA CONCESSIONE DI PERMESSI SU MERCI MARITTIME</w:t>
            </w:r>
          </w:p>
        </w:tc>
      </w:tr>
      <w:tr w:rsidR="00986FAE" w:rsidRPr="00E33424" w14:paraId="649A88C8" w14:textId="77777777" w:rsidTr="00AF5ACF">
        <w:trPr>
          <w:trHeight w:val="315"/>
        </w:trPr>
        <w:tc>
          <w:tcPr>
            <w:tcW w:w="900" w:type="dxa"/>
          </w:tcPr>
          <w:p w14:paraId="0995A274" w14:textId="24DB81C6" w:rsidR="00986FAE" w:rsidRPr="00E33424" w:rsidRDefault="00986FA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 xml:space="preserve">Numero </w:t>
            </w:r>
            <w:r w:rsidR="0024200E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del permesso</w:t>
            </w:r>
          </w:p>
        </w:tc>
        <w:tc>
          <w:tcPr>
            <w:tcW w:w="1085" w:type="dxa"/>
          </w:tcPr>
          <w:p w14:paraId="4C85FDB4" w14:textId="047E2216" w:rsidR="00986FAE" w:rsidRPr="00E33424" w:rsidRDefault="00986FA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 xml:space="preserve">Termine di </w:t>
            </w:r>
            <w:r w:rsid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durata massima</w:t>
            </w:r>
          </w:p>
        </w:tc>
        <w:tc>
          <w:tcPr>
            <w:tcW w:w="1701" w:type="dxa"/>
          </w:tcPr>
          <w:p w14:paraId="4B62B9C2" w14:textId="77777777" w:rsidR="00986FAE" w:rsidRPr="00E33424" w:rsidRDefault="00986FA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Attività</w:t>
            </w:r>
          </w:p>
        </w:tc>
        <w:tc>
          <w:tcPr>
            <w:tcW w:w="1369" w:type="dxa"/>
          </w:tcPr>
          <w:p w14:paraId="257D1960" w14:textId="5BC9E90B" w:rsidR="00986FAE" w:rsidRPr="00E33424" w:rsidRDefault="00986FA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 xml:space="preserve">Tipologia di </w:t>
            </w:r>
            <w:r w:rsidR="0024200E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mezzi</w:t>
            </w:r>
          </w:p>
        </w:tc>
        <w:tc>
          <w:tcPr>
            <w:tcW w:w="1041" w:type="dxa"/>
          </w:tcPr>
          <w:p w14:paraId="4B433FCE" w14:textId="77777777" w:rsidR="00986FAE" w:rsidRPr="00E33424" w:rsidRDefault="00986FA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Numero di risorsa</w:t>
            </w:r>
          </w:p>
        </w:tc>
        <w:tc>
          <w:tcPr>
            <w:tcW w:w="1132" w:type="dxa"/>
          </w:tcPr>
          <w:p w14:paraId="37CFF4B1" w14:textId="246B924A" w:rsidR="00986FAE" w:rsidRPr="00E33424" w:rsidRDefault="0024200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 xml:space="preserve">Ubicazione </w:t>
            </w:r>
            <w:proofErr w:type="spellStart"/>
            <w:r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p.c.n</w:t>
            </w:r>
            <w:proofErr w:type="spellEnd"/>
            <w:r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.</w:t>
            </w:r>
          </w:p>
        </w:tc>
        <w:tc>
          <w:tcPr>
            <w:tcW w:w="1502" w:type="dxa"/>
          </w:tcPr>
          <w:p w14:paraId="3FEAEBB7" w14:textId="090DB88B" w:rsidR="00986FAE" w:rsidRPr="00E33424" w:rsidRDefault="00986FA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Descrizione del</w:t>
            </w:r>
            <w:r w:rsidR="0024200E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l’ubicazione</w:t>
            </w:r>
          </w:p>
        </w:tc>
        <w:tc>
          <w:tcPr>
            <w:tcW w:w="909" w:type="dxa"/>
          </w:tcPr>
          <w:p w14:paraId="326194E9" w14:textId="1AC972CA" w:rsidR="00986FAE" w:rsidRPr="00E33424" w:rsidRDefault="00986FAE" w:rsidP="00E33424">
            <w:pPr>
              <w:ind w:right="43"/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 xml:space="preserve">Numero </w:t>
            </w:r>
            <w:r w:rsidR="0024200E">
              <w:rPr>
                <w:rFonts w:ascii="Arial Narrow" w:eastAsia="Arial" w:hAnsi="Arial Narrow" w:cs="Arial"/>
                <w:b/>
                <w:sz w:val="18"/>
                <w:szCs w:val="18"/>
                <w:lang w:val="it-IT"/>
              </w:rPr>
              <w:t>ubicazione</w:t>
            </w:r>
          </w:p>
        </w:tc>
      </w:tr>
      <w:tr w:rsidR="00986FAE" w:rsidRPr="00E33424" w14:paraId="745FCB1F" w14:textId="77777777" w:rsidTr="00AF5ACF">
        <w:trPr>
          <w:trHeight w:val="283"/>
        </w:trPr>
        <w:tc>
          <w:tcPr>
            <w:tcW w:w="900" w:type="dxa"/>
          </w:tcPr>
          <w:p w14:paraId="177E4E34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1.</w:t>
            </w:r>
          </w:p>
        </w:tc>
        <w:tc>
          <w:tcPr>
            <w:tcW w:w="1085" w:type="dxa"/>
          </w:tcPr>
          <w:p w14:paraId="638AE9CB" w14:textId="6F4E4238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7D235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633806D5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776AFD68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5E886B6D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45</w:t>
            </w:r>
          </w:p>
        </w:tc>
        <w:tc>
          <w:tcPr>
            <w:tcW w:w="1132" w:type="dxa"/>
          </w:tcPr>
          <w:p w14:paraId="328E1CF9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2389/5</w:t>
            </w:r>
          </w:p>
        </w:tc>
        <w:tc>
          <w:tcPr>
            <w:tcW w:w="1502" w:type="dxa"/>
          </w:tcPr>
          <w:p w14:paraId="10FA5746" w14:textId="1B48D708" w:rsidR="00986FAE" w:rsidRPr="00E33424" w:rsidRDefault="00C52836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proofErr w:type="spellStart"/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</w:p>
        </w:tc>
        <w:tc>
          <w:tcPr>
            <w:tcW w:w="909" w:type="dxa"/>
          </w:tcPr>
          <w:p w14:paraId="6EF2D199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</w:tr>
      <w:tr w:rsidR="007D235C" w:rsidRPr="00E33424" w14:paraId="2DD43E62" w14:textId="77777777" w:rsidTr="00AF5ACF">
        <w:trPr>
          <w:trHeight w:val="283"/>
        </w:trPr>
        <w:tc>
          <w:tcPr>
            <w:tcW w:w="900" w:type="dxa"/>
          </w:tcPr>
          <w:p w14:paraId="1A005DB9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2.</w:t>
            </w:r>
          </w:p>
        </w:tc>
        <w:tc>
          <w:tcPr>
            <w:tcW w:w="1085" w:type="dxa"/>
          </w:tcPr>
          <w:p w14:paraId="1B18469F" w14:textId="6BA2E8D6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20739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0D59EF06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4E336191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2432CDD8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45</w:t>
            </w:r>
          </w:p>
        </w:tc>
        <w:tc>
          <w:tcPr>
            <w:tcW w:w="1132" w:type="dxa"/>
          </w:tcPr>
          <w:p w14:paraId="4C0FACF6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2389/5</w:t>
            </w:r>
          </w:p>
        </w:tc>
        <w:tc>
          <w:tcPr>
            <w:tcW w:w="1502" w:type="dxa"/>
          </w:tcPr>
          <w:p w14:paraId="106B3CE0" w14:textId="1B20DF50" w:rsidR="007D235C" w:rsidRPr="00E33424" w:rsidRDefault="00C52836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proofErr w:type="spellStart"/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  <w:r w:rsidR="007D235C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- albergo </w:t>
            </w:r>
            <w:proofErr w:type="spellStart"/>
            <w:r w:rsidR="007D235C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Rivalmar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e</w:t>
            </w:r>
            <w:proofErr w:type="spellEnd"/>
          </w:p>
        </w:tc>
        <w:tc>
          <w:tcPr>
            <w:tcW w:w="909" w:type="dxa"/>
          </w:tcPr>
          <w:p w14:paraId="7D0B193D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</w:t>
            </w:r>
          </w:p>
        </w:tc>
      </w:tr>
      <w:tr w:rsidR="007D235C" w:rsidRPr="00E33424" w14:paraId="6D7955D8" w14:textId="77777777" w:rsidTr="00AF5ACF">
        <w:trPr>
          <w:trHeight w:val="283"/>
        </w:trPr>
        <w:tc>
          <w:tcPr>
            <w:tcW w:w="900" w:type="dxa"/>
          </w:tcPr>
          <w:p w14:paraId="426A0DCB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3.</w:t>
            </w:r>
          </w:p>
        </w:tc>
        <w:tc>
          <w:tcPr>
            <w:tcW w:w="1085" w:type="dxa"/>
          </w:tcPr>
          <w:p w14:paraId="799FF691" w14:textId="078935A8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20739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08C30001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3BE3EC6C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31F1BEB5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45</w:t>
            </w:r>
          </w:p>
        </w:tc>
        <w:tc>
          <w:tcPr>
            <w:tcW w:w="1132" w:type="dxa"/>
          </w:tcPr>
          <w:p w14:paraId="222DE692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2389/5</w:t>
            </w:r>
          </w:p>
        </w:tc>
        <w:tc>
          <w:tcPr>
            <w:tcW w:w="1502" w:type="dxa"/>
          </w:tcPr>
          <w:p w14:paraId="55F32716" w14:textId="0ECB50E5" w:rsidR="007D235C" w:rsidRPr="00E33424" w:rsidRDefault="00C52836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proofErr w:type="spellStart"/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</w:p>
        </w:tc>
        <w:tc>
          <w:tcPr>
            <w:tcW w:w="909" w:type="dxa"/>
          </w:tcPr>
          <w:p w14:paraId="6C2F4BBC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</w:t>
            </w:r>
          </w:p>
        </w:tc>
      </w:tr>
      <w:tr w:rsidR="007D235C" w:rsidRPr="00E33424" w14:paraId="48A9A9B5" w14:textId="77777777" w:rsidTr="00AF5ACF">
        <w:trPr>
          <w:trHeight w:val="283"/>
        </w:trPr>
        <w:tc>
          <w:tcPr>
            <w:tcW w:w="900" w:type="dxa"/>
          </w:tcPr>
          <w:p w14:paraId="62DF248C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4.</w:t>
            </w:r>
          </w:p>
        </w:tc>
        <w:tc>
          <w:tcPr>
            <w:tcW w:w="1085" w:type="dxa"/>
          </w:tcPr>
          <w:p w14:paraId="2589EA0D" w14:textId="579CB9CE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20739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36E4AA5F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attività di cura e massaggio</w:t>
            </w:r>
          </w:p>
        </w:tc>
        <w:tc>
          <w:tcPr>
            <w:tcW w:w="1369" w:type="dxa"/>
          </w:tcPr>
          <w:p w14:paraId="7D68DA72" w14:textId="7152BA25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tavolo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da massaggio</w:t>
            </w:r>
          </w:p>
        </w:tc>
        <w:tc>
          <w:tcPr>
            <w:tcW w:w="1041" w:type="dxa"/>
          </w:tcPr>
          <w:p w14:paraId="3A9142BF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71BA7279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2389/5</w:t>
            </w:r>
          </w:p>
        </w:tc>
        <w:tc>
          <w:tcPr>
            <w:tcW w:w="1502" w:type="dxa"/>
          </w:tcPr>
          <w:p w14:paraId="18C68B0A" w14:textId="00212A4A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di </w:t>
            </w:r>
            <w:proofErr w:type="spellStart"/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</w:p>
        </w:tc>
        <w:tc>
          <w:tcPr>
            <w:tcW w:w="909" w:type="dxa"/>
          </w:tcPr>
          <w:p w14:paraId="13D0B482" w14:textId="77777777" w:rsidR="007D235C" w:rsidRPr="00E33424" w:rsidRDefault="007D235C" w:rsidP="007D235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</w:t>
            </w:r>
          </w:p>
        </w:tc>
      </w:tr>
      <w:tr w:rsidR="00986FAE" w:rsidRPr="00E33424" w14:paraId="41580C85" w14:textId="77777777" w:rsidTr="00AF5ACF">
        <w:trPr>
          <w:trHeight w:val="283"/>
        </w:trPr>
        <w:tc>
          <w:tcPr>
            <w:tcW w:w="900" w:type="dxa"/>
          </w:tcPr>
          <w:p w14:paraId="2FE04D5C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5.</w:t>
            </w:r>
          </w:p>
        </w:tc>
        <w:tc>
          <w:tcPr>
            <w:tcW w:w="1085" w:type="dxa"/>
          </w:tcPr>
          <w:p w14:paraId="4B049CA3" w14:textId="77526EA6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a.</w:t>
            </w:r>
          </w:p>
        </w:tc>
        <w:tc>
          <w:tcPr>
            <w:tcW w:w="1701" w:type="dxa"/>
          </w:tcPr>
          <w:p w14:paraId="0AF9E75E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302DC5EF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670F31EC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30</w:t>
            </w:r>
          </w:p>
        </w:tc>
        <w:tc>
          <w:tcPr>
            <w:tcW w:w="1132" w:type="dxa"/>
          </w:tcPr>
          <w:p w14:paraId="4CFB0B3E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505</w:t>
            </w:r>
          </w:p>
        </w:tc>
        <w:tc>
          <w:tcPr>
            <w:tcW w:w="1502" w:type="dxa"/>
          </w:tcPr>
          <w:p w14:paraId="55EB2190" w14:textId="633F378C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spiaggia sottostante l'Hotel Rotonda</w:t>
            </w:r>
          </w:p>
        </w:tc>
        <w:tc>
          <w:tcPr>
            <w:tcW w:w="909" w:type="dxa"/>
          </w:tcPr>
          <w:p w14:paraId="38737B9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</w:t>
            </w:r>
          </w:p>
        </w:tc>
      </w:tr>
      <w:tr w:rsidR="00986FAE" w:rsidRPr="00E33424" w14:paraId="248E25B8" w14:textId="77777777" w:rsidTr="00AF5ACF">
        <w:trPr>
          <w:trHeight w:val="283"/>
        </w:trPr>
        <w:tc>
          <w:tcPr>
            <w:tcW w:w="900" w:type="dxa"/>
          </w:tcPr>
          <w:p w14:paraId="69E50F8C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6.</w:t>
            </w:r>
          </w:p>
        </w:tc>
        <w:tc>
          <w:tcPr>
            <w:tcW w:w="1085" w:type="dxa"/>
          </w:tcPr>
          <w:p w14:paraId="139267C5" w14:textId="71D1CC6F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72A3B858" w14:textId="056F3A7B" w:rsidR="00986FAE" w:rsidRPr="00E33424" w:rsidRDefault="00066EEC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0DE408A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002B90F6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2264CEA3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2817/2</w:t>
            </w:r>
          </w:p>
        </w:tc>
        <w:tc>
          <w:tcPr>
            <w:tcW w:w="1502" w:type="dxa"/>
          </w:tcPr>
          <w:p w14:paraId="10580F92" w14:textId="109F37B8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spiaggia sotto il campo da calcio</w:t>
            </w:r>
          </w:p>
        </w:tc>
        <w:tc>
          <w:tcPr>
            <w:tcW w:w="909" w:type="dxa"/>
          </w:tcPr>
          <w:p w14:paraId="1D5A196D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6</w:t>
            </w:r>
          </w:p>
        </w:tc>
      </w:tr>
      <w:tr w:rsidR="00986FAE" w:rsidRPr="00E33424" w14:paraId="4217849A" w14:textId="77777777" w:rsidTr="00AF5ACF">
        <w:trPr>
          <w:trHeight w:val="283"/>
        </w:trPr>
        <w:tc>
          <w:tcPr>
            <w:tcW w:w="900" w:type="dxa"/>
          </w:tcPr>
          <w:p w14:paraId="7C49C361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7.</w:t>
            </w:r>
          </w:p>
        </w:tc>
        <w:tc>
          <w:tcPr>
            <w:tcW w:w="1085" w:type="dxa"/>
          </w:tcPr>
          <w:p w14:paraId="34D961A4" w14:textId="508DEF7B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12839EBB" w14:textId="4F23F490" w:rsidR="00986FAE" w:rsidRPr="00E33424" w:rsidRDefault="00F6666C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5E6D30B7" w14:textId="375576A0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terrazzo 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annesso</w:t>
            </w:r>
          </w:p>
        </w:tc>
        <w:tc>
          <w:tcPr>
            <w:tcW w:w="1041" w:type="dxa"/>
          </w:tcPr>
          <w:p w14:paraId="1DF2D2F2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Fino a 50 mq</w:t>
            </w:r>
          </w:p>
        </w:tc>
        <w:tc>
          <w:tcPr>
            <w:tcW w:w="1132" w:type="dxa"/>
          </w:tcPr>
          <w:p w14:paraId="0793481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2817/2</w:t>
            </w:r>
          </w:p>
        </w:tc>
        <w:tc>
          <w:tcPr>
            <w:tcW w:w="1502" w:type="dxa"/>
          </w:tcPr>
          <w:p w14:paraId="38403F7E" w14:textId="2C795250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spiaggia sotto il campo da calcio</w:t>
            </w:r>
          </w:p>
        </w:tc>
        <w:tc>
          <w:tcPr>
            <w:tcW w:w="909" w:type="dxa"/>
          </w:tcPr>
          <w:p w14:paraId="13D088A9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7</w:t>
            </w:r>
          </w:p>
        </w:tc>
      </w:tr>
      <w:tr w:rsidR="00986FAE" w:rsidRPr="00E33424" w14:paraId="06D27075" w14:textId="77777777" w:rsidTr="00AF5ACF">
        <w:trPr>
          <w:trHeight w:val="283"/>
        </w:trPr>
        <w:tc>
          <w:tcPr>
            <w:tcW w:w="900" w:type="dxa"/>
          </w:tcPr>
          <w:p w14:paraId="1B46CD2E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8.</w:t>
            </w:r>
          </w:p>
        </w:tc>
        <w:tc>
          <w:tcPr>
            <w:tcW w:w="1085" w:type="dxa"/>
          </w:tcPr>
          <w:p w14:paraId="063A3143" w14:textId="2B208769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018078C3" w14:textId="64B4B350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contenuti ricreativi </w:t>
            </w:r>
          </w:p>
        </w:tc>
        <w:tc>
          <w:tcPr>
            <w:tcW w:w="1369" w:type="dxa"/>
          </w:tcPr>
          <w:p w14:paraId="38A584C4" w14:textId="2A5414D7" w:rsidR="00986FAE" w:rsidRPr="00E33424" w:rsidRDefault="00066EEC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</w:t>
            </w:r>
            <w:r w:rsidR="00986FAE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arco acquatico</w:t>
            </w:r>
          </w:p>
        </w:tc>
        <w:tc>
          <w:tcPr>
            <w:tcW w:w="1041" w:type="dxa"/>
          </w:tcPr>
          <w:p w14:paraId="40E32853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658EC447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2817/1</w:t>
            </w:r>
          </w:p>
        </w:tc>
        <w:tc>
          <w:tcPr>
            <w:tcW w:w="1502" w:type="dxa"/>
          </w:tcPr>
          <w:p w14:paraId="310CC69D" w14:textId="00C3DD37" w:rsidR="00986FAE" w:rsidRPr="00E33424" w:rsidRDefault="00C52836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proofErr w:type="spellStart"/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  <w:r w:rsidR="003F592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est</w:t>
            </w:r>
          </w:p>
        </w:tc>
        <w:tc>
          <w:tcPr>
            <w:tcW w:w="909" w:type="dxa"/>
          </w:tcPr>
          <w:p w14:paraId="522C415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8</w:t>
            </w:r>
          </w:p>
        </w:tc>
      </w:tr>
      <w:tr w:rsidR="00986FAE" w:rsidRPr="00E33424" w14:paraId="5D606D9A" w14:textId="77777777" w:rsidTr="00AF5ACF">
        <w:trPr>
          <w:trHeight w:val="283"/>
        </w:trPr>
        <w:tc>
          <w:tcPr>
            <w:tcW w:w="900" w:type="dxa"/>
          </w:tcPr>
          <w:p w14:paraId="5230FC8A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9.</w:t>
            </w:r>
          </w:p>
        </w:tc>
        <w:tc>
          <w:tcPr>
            <w:tcW w:w="1085" w:type="dxa"/>
          </w:tcPr>
          <w:p w14:paraId="3C551146" w14:textId="488DABD3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066EE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26848DC9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46402C5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26F0E02A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200</w:t>
            </w:r>
          </w:p>
        </w:tc>
        <w:tc>
          <w:tcPr>
            <w:tcW w:w="1132" w:type="dxa"/>
          </w:tcPr>
          <w:p w14:paraId="01D482B4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2817/3</w:t>
            </w:r>
          </w:p>
        </w:tc>
        <w:tc>
          <w:tcPr>
            <w:tcW w:w="1502" w:type="dxa"/>
          </w:tcPr>
          <w:p w14:paraId="50A6E5E4" w14:textId="384D6EDF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sotto l'Hotel </w:t>
            </w:r>
            <w:proofErr w:type="spellStart"/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Maestral</w:t>
            </w:r>
            <w:proofErr w:type="spellEnd"/>
          </w:p>
        </w:tc>
        <w:tc>
          <w:tcPr>
            <w:tcW w:w="909" w:type="dxa"/>
          </w:tcPr>
          <w:p w14:paraId="2DCE4601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9</w:t>
            </w:r>
          </w:p>
        </w:tc>
      </w:tr>
      <w:tr w:rsidR="00986FAE" w:rsidRPr="00E33424" w14:paraId="4E49EA06" w14:textId="77777777" w:rsidTr="00AF5ACF">
        <w:trPr>
          <w:trHeight w:val="283"/>
        </w:trPr>
        <w:tc>
          <w:tcPr>
            <w:tcW w:w="900" w:type="dxa"/>
          </w:tcPr>
          <w:p w14:paraId="57599399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10.</w:t>
            </w:r>
          </w:p>
        </w:tc>
        <w:tc>
          <w:tcPr>
            <w:tcW w:w="1085" w:type="dxa"/>
          </w:tcPr>
          <w:p w14:paraId="22802894" w14:textId="4A466CAB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F6666C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29A180FF" w14:textId="49BF9787" w:rsidR="00986FAE" w:rsidRPr="00E33424" w:rsidRDefault="00F6666C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33DE7833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78B613E4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7C260A16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2815/2</w:t>
            </w:r>
          </w:p>
        </w:tc>
        <w:tc>
          <w:tcPr>
            <w:tcW w:w="1502" w:type="dxa"/>
          </w:tcPr>
          <w:p w14:paraId="5A5DDC5C" w14:textId="5A019651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sotto l'Hotel </w:t>
            </w:r>
            <w:proofErr w:type="spellStart"/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Maestral</w:t>
            </w:r>
            <w:proofErr w:type="spellEnd"/>
          </w:p>
        </w:tc>
        <w:tc>
          <w:tcPr>
            <w:tcW w:w="909" w:type="dxa"/>
          </w:tcPr>
          <w:p w14:paraId="5DDBA4B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10</w:t>
            </w:r>
          </w:p>
        </w:tc>
      </w:tr>
      <w:tr w:rsidR="00F6666C" w:rsidRPr="00E33424" w14:paraId="04D31614" w14:textId="77777777" w:rsidTr="00AF5ACF">
        <w:trPr>
          <w:trHeight w:val="283"/>
        </w:trPr>
        <w:tc>
          <w:tcPr>
            <w:tcW w:w="900" w:type="dxa"/>
          </w:tcPr>
          <w:p w14:paraId="04A3CC37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lastRenderedPageBreak/>
              <w:t>11.</w:t>
            </w:r>
          </w:p>
        </w:tc>
        <w:tc>
          <w:tcPr>
            <w:tcW w:w="1085" w:type="dxa"/>
          </w:tcPr>
          <w:p w14:paraId="1ADDF9E7" w14:textId="1217054F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50C8D4EE" w14:textId="0DE661D6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B406F7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439D8946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0DA821F7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062BCAEA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2815/2</w:t>
            </w:r>
          </w:p>
        </w:tc>
        <w:tc>
          <w:tcPr>
            <w:tcW w:w="1502" w:type="dxa"/>
          </w:tcPr>
          <w:p w14:paraId="59141FBD" w14:textId="7126D548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C803E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sotto l'Hotel </w:t>
            </w:r>
            <w:proofErr w:type="spellStart"/>
            <w:r w:rsidRPr="00C803E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Maestral</w:t>
            </w:r>
            <w:proofErr w:type="spellEnd"/>
          </w:p>
        </w:tc>
        <w:tc>
          <w:tcPr>
            <w:tcW w:w="909" w:type="dxa"/>
          </w:tcPr>
          <w:p w14:paraId="7412805B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11</w:t>
            </w:r>
          </w:p>
        </w:tc>
      </w:tr>
      <w:tr w:rsidR="00F6666C" w:rsidRPr="00E33424" w14:paraId="3887A684" w14:textId="77777777" w:rsidTr="00AF5ACF">
        <w:trPr>
          <w:trHeight w:val="283"/>
        </w:trPr>
        <w:tc>
          <w:tcPr>
            <w:tcW w:w="900" w:type="dxa"/>
          </w:tcPr>
          <w:p w14:paraId="3102A9D9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12.</w:t>
            </w:r>
          </w:p>
        </w:tc>
        <w:tc>
          <w:tcPr>
            <w:tcW w:w="1085" w:type="dxa"/>
          </w:tcPr>
          <w:p w14:paraId="4E3AC698" w14:textId="05A7FA3D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3FE18A1D" w14:textId="7D3B79D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B406F7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4A7C4CA8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1D95A5DF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11091184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2815/2</w:t>
            </w:r>
          </w:p>
        </w:tc>
        <w:tc>
          <w:tcPr>
            <w:tcW w:w="1502" w:type="dxa"/>
          </w:tcPr>
          <w:p w14:paraId="23F19C98" w14:textId="64406ACB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C803E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sotto l'Hotel </w:t>
            </w:r>
            <w:proofErr w:type="spellStart"/>
            <w:r w:rsidRPr="00C803E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Maestral</w:t>
            </w:r>
            <w:proofErr w:type="spellEnd"/>
          </w:p>
        </w:tc>
        <w:tc>
          <w:tcPr>
            <w:tcW w:w="909" w:type="dxa"/>
          </w:tcPr>
          <w:p w14:paraId="07112A12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12</w:t>
            </w:r>
          </w:p>
        </w:tc>
      </w:tr>
      <w:tr w:rsidR="00F6666C" w:rsidRPr="00E33424" w14:paraId="261DC51F" w14:textId="77777777" w:rsidTr="00AF5ACF">
        <w:trPr>
          <w:trHeight w:val="283"/>
        </w:trPr>
        <w:tc>
          <w:tcPr>
            <w:tcW w:w="900" w:type="dxa"/>
          </w:tcPr>
          <w:p w14:paraId="470BF5B6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13.</w:t>
            </w:r>
          </w:p>
        </w:tc>
        <w:tc>
          <w:tcPr>
            <w:tcW w:w="1085" w:type="dxa"/>
          </w:tcPr>
          <w:p w14:paraId="30DE2634" w14:textId="2A87C2FC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556C5F9F" w14:textId="34BD375C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B406F7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399D4296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terrazzo annesso</w:t>
            </w:r>
          </w:p>
        </w:tc>
        <w:tc>
          <w:tcPr>
            <w:tcW w:w="1041" w:type="dxa"/>
          </w:tcPr>
          <w:p w14:paraId="61103694" w14:textId="2BD48B00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Fino a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150m2</w:t>
            </w:r>
          </w:p>
        </w:tc>
        <w:tc>
          <w:tcPr>
            <w:tcW w:w="1132" w:type="dxa"/>
          </w:tcPr>
          <w:p w14:paraId="460AAD8C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2815/2</w:t>
            </w:r>
          </w:p>
        </w:tc>
        <w:tc>
          <w:tcPr>
            <w:tcW w:w="1502" w:type="dxa"/>
          </w:tcPr>
          <w:p w14:paraId="22B0AF46" w14:textId="442A71EB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C803E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sotto l'Hotel </w:t>
            </w:r>
            <w:proofErr w:type="spellStart"/>
            <w:r w:rsidRPr="00C803E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Maestral</w:t>
            </w:r>
            <w:proofErr w:type="spellEnd"/>
          </w:p>
        </w:tc>
        <w:tc>
          <w:tcPr>
            <w:tcW w:w="909" w:type="dxa"/>
          </w:tcPr>
          <w:p w14:paraId="6F40DAFB" w14:textId="77777777" w:rsidR="00F6666C" w:rsidRPr="00E33424" w:rsidRDefault="00F6666C" w:rsidP="00F6666C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13</w:t>
            </w:r>
          </w:p>
        </w:tc>
      </w:tr>
      <w:tr w:rsidR="00986FAE" w:rsidRPr="00E33424" w14:paraId="141635CB" w14:textId="77777777" w:rsidTr="00AF5ACF">
        <w:trPr>
          <w:trHeight w:val="283"/>
        </w:trPr>
        <w:tc>
          <w:tcPr>
            <w:tcW w:w="900" w:type="dxa"/>
          </w:tcPr>
          <w:p w14:paraId="5F200C5A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14.</w:t>
            </w:r>
          </w:p>
        </w:tc>
        <w:tc>
          <w:tcPr>
            <w:tcW w:w="1085" w:type="dxa"/>
          </w:tcPr>
          <w:p w14:paraId="6B86CD95" w14:textId="744E67C6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537300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2D89B4C2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16E8320C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64D4B958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70</w:t>
            </w:r>
          </w:p>
        </w:tc>
        <w:tc>
          <w:tcPr>
            <w:tcW w:w="1132" w:type="dxa"/>
          </w:tcPr>
          <w:p w14:paraId="4FD74DA5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2817/3</w:t>
            </w:r>
          </w:p>
        </w:tc>
        <w:tc>
          <w:tcPr>
            <w:tcW w:w="1502" w:type="dxa"/>
          </w:tcPr>
          <w:p w14:paraId="11CA8345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la spiaggia sotto il campo da tennis</w:t>
            </w:r>
          </w:p>
        </w:tc>
        <w:tc>
          <w:tcPr>
            <w:tcW w:w="909" w:type="dxa"/>
          </w:tcPr>
          <w:p w14:paraId="211A96C1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14</w:t>
            </w:r>
          </w:p>
        </w:tc>
      </w:tr>
      <w:tr w:rsidR="00986FAE" w:rsidRPr="00E33424" w14:paraId="77FFEC5E" w14:textId="77777777" w:rsidTr="00AF5ACF">
        <w:trPr>
          <w:trHeight w:val="283"/>
        </w:trPr>
        <w:tc>
          <w:tcPr>
            <w:tcW w:w="900" w:type="dxa"/>
          </w:tcPr>
          <w:p w14:paraId="331A71C2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15.</w:t>
            </w:r>
          </w:p>
        </w:tc>
        <w:tc>
          <w:tcPr>
            <w:tcW w:w="1085" w:type="dxa"/>
          </w:tcPr>
          <w:p w14:paraId="188ADE1F" w14:textId="596CBF46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537300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2277F90C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6F99F428" w14:textId="74737B49" w:rsidR="00986FAE" w:rsidRPr="00E33424" w:rsidRDefault="001D016A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pedal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ò</w:t>
            </w:r>
          </w:p>
        </w:tc>
        <w:tc>
          <w:tcPr>
            <w:tcW w:w="1041" w:type="dxa"/>
          </w:tcPr>
          <w:p w14:paraId="0038A895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10</w:t>
            </w:r>
          </w:p>
        </w:tc>
        <w:tc>
          <w:tcPr>
            <w:tcW w:w="1132" w:type="dxa"/>
          </w:tcPr>
          <w:p w14:paraId="18A80DF5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2389/5</w:t>
            </w:r>
          </w:p>
        </w:tc>
        <w:tc>
          <w:tcPr>
            <w:tcW w:w="1502" w:type="dxa"/>
          </w:tcPr>
          <w:p w14:paraId="022C41D5" w14:textId="06EFAA1B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proofErr w:type="spellStart"/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, </w:t>
            </w:r>
            <w:r w:rsidR="00692604" w:rsidRPr="0069260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accanto alla rampa per imbarcazioni</w:t>
            </w:r>
          </w:p>
        </w:tc>
        <w:tc>
          <w:tcPr>
            <w:tcW w:w="909" w:type="dxa"/>
          </w:tcPr>
          <w:p w14:paraId="76E63158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</w:t>
            </w:r>
          </w:p>
        </w:tc>
      </w:tr>
      <w:tr w:rsidR="00692604" w:rsidRPr="00E33424" w14:paraId="393ACA0F" w14:textId="77777777" w:rsidTr="00AF5ACF">
        <w:trPr>
          <w:trHeight w:val="283"/>
        </w:trPr>
        <w:tc>
          <w:tcPr>
            <w:tcW w:w="900" w:type="dxa"/>
          </w:tcPr>
          <w:p w14:paraId="301BCE9B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16.</w:t>
            </w:r>
          </w:p>
        </w:tc>
        <w:tc>
          <w:tcPr>
            <w:tcW w:w="1085" w:type="dxa"/>
          </w:tcPr>
          <w:p w14:paraId="35D1DEE9" w14:textId="6E7585F9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4F6158E0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649B671C" w14:textId="63067F5B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moto d’acqua</w:t>
            </w:r>
          </w:p>
        </w:tc>
        <w:tc>
          <w:tcPr>
            <w:tcW w:w="1041" w:type="dxa"/>
          </w:tcPr>
          <w:p w14:paraId="38CF7FEE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</w:t>
            </w:r>
          </w:p>
        </w:tc>
        <w:tc>
          <w:tcPr>
            <w:tcW w:w="1132" w:type="dxa"/>
          </w:tcPr>
          <w:p w14:paraId="0B6B9060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2389/5</w:t>
            </w:r>
          </w:p>
        </w:tc>
        <w:tc>
          <w:tcPr>
            <w:tcW w:w="1502" w:type="dxa"/>
          </w:tcPr>
          <w:p w14:paraId="388E6E38" w14:textId="7151C212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proofErr w:type="spellStart"/>
            <w:r w:rsidRPr="005F085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  <w:r w:rsidRPr="005F085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accanto alla rampa per imbarcazioni</w:t>
            </w:r>
          </w:p>
        </w:tc>
        <w:tc>
          <w:tcPr>
            <w:tcW w:w="909" w:type="dxa"/>
          </w:tcPr>
          <w:p w14:paraId="4B272ECA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16</w:t>
            </w:r>
          </w:p>
        </w:tc>
      </w:tr>
      <w:tr w:rsidR="00692604" w:rsidRPr="00E33424" w14:paraId="74B746AB" w14:textId="77777777" w:rsidTr="00AF5ACF">
        <w:trPr>
          <w:trHeight w:val="283"/>
        </w:trPr>
        <w:tc>
          <w:tcPr>
            <w:tcW w:w="900" w:type="dxa"/>
          </w:tcPr>
          <w:p w14:paraId="1F6670A7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17.</w:t>
            </w:r>
          </w:p>
        </w:tc>
        <w:tc>
          <w:tcPr>
            <w:tcW w:w="1085" w:type="dxa"/>
          </w:tcPr>
          <w:p w14:paraId="37FC69EB" w14:textId="27EF99C1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69783F80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4528F741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barca a motore</w:t>
            </w:r>
          </w:p>
        </w:tc>
        <w:tc>
          <w:tcPr>
            <w:tcW w:w="1041" w:type="dxa"/>
          </w:tcPr>
          <w:p w14:paraId="4FA245B7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1F5953CD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2389/5</w:t>
            </w:r>
          </w:p>
        </w:tc>
        <w:tc>
          <w:tcPr>
            <w:tcW w:w="1502" w:type="dxa"/>
          </w:tcPr>
          <w:p w14:paraId="40F09C8A" w14:textId="5760EA72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proofErr w:type="spellStart"/>
            <w:r w:rsidRPr="005F085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Rivarella</w:t>
            </w:r>
            <w:proofErr w:type="spellEnd"/>
            <w:r w:rsidRPr="005F085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accanto alla rampa per imbarcazioni</w:t>
            </w:r>
          </w:p>
        </w:tc>
        <w:tc>
          <w:tcPr>
            <w:tcW w:w="909" w:type="dxa"/>
          </w:tcPr>
          <w:p w14:paraId="69B23565" w14:textId="77777777" w:rsidR="00692604" w:rsidRPr="00E33424" w:rsidRDefault="00692604" w:rsidP="00692604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17</w:t>
            </w:r>
          </w:p>
        </w:tc>
      </w:tr>
      <w:tr w:rsidR="00986FAE" w:rsidRPr="00E33424" w14:paraId="106DB2BA" w14:textId="77777777" w:rsidTr="00AF5ACF">
        <w:trPr>
          <w:trHeight w:val="283"/>
        </w:trPr>
        <w:tc>
          <w:tcPr>
            <w:tcW w:w="900" w:type="dxa"/>
          </w:tcPr>
          <w:p w14:paraId="361F0C4D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18.</w:t>
            </w:r>
          </w:p>
        </w:tc>
        <w:tc>
          <w:tcPr>
            <w:tcW w:w="1085" w:type="dxa"/>
          </w:tcPr>
          <w:p w14:paraId="6027BB50" w14:textId="0F041E9B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537300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6F49E7FE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0155E5C0" w14:textId="5FC7D625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pedal</w:t>
            </w:r>
            <w:r w:rsidR="00BD01FF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ò</w:t>
            </w:r>
          </w:p>
        </w:tc>
        <w:tc>
          <w:tcPr>
            <w:tcW w:w="1041" w:type="dxa"/>
          </w:tcPr>
          <w:p w14:paraId="575BAE92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8</w:t>
            </w:r>
          </w:p>
        </w:tc>
        <w:tc>
          <w:tcPr>
            <w:tcW w:w="1132" w:type="dxa"/>
          </w:tcPr>
          <w:p w14:paraId="7344FD3D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38B40F89" w14:textId="2046BEE0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baia a est di Punta </w:t>
            </w:r>
            <w:r w:rsidR="00AB018A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</w:p>
        </w:tc>
        <w:tc>
          <w:tcPr>
            <w:tcW w:w="909" w:type="dxa"/>
          </w:tcPr>
          <w:p w14:paraId="6EC4D6B4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18</w:t>
            </w:r>
          </w:p>
        </w:tc>
      </w:tr>
      <w:tr w:rsidR="00AB018A" w:rsidRPr="00E33424" w14:paraId="2EB89F32" w14:textId="77777777" w:rsidTr="00AF5ACF">
        <w:trPr>
          <w:trHeight w:val="283"/>
        </w:trPr>
        <w:tc>
          <w:tcPr>
            <w:tcW w:w="900" w:type="dxa"/>
          </w:tcPr>
          <w:p w14:paraId="5B6E3C4C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19.</w:t>
            </w:r>
          </w:p>
        </w:tc>
        <w:tc>
          <w:tcPr>
            <w:tcW w:w="1085" w:type="dxa"/>
          </w:tcPr>
          <w:p w14:paraId="2F0C0853" w14:textId="03713011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7BA83463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7EEEAACE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251B8FCF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60</w:t>
            </w:r>
          </w:p>
        </w:tc>
        <w:tc>
          <w:tcPr>
            <w:tcW w:w="1132" w:type="dxa"/>
          </w:tcPr>
          <w:p w14:paraId="2D68AC20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23A01CBF" w14:textId="4E1E6CAC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C901F0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baia a est di Punta Carpignano</w:t>
            </w:r>
          </w:p>
        </w:tc>
        <w:tc>
          <w:tcPr>
            <w:tcW w:w="909" w:type="dxa"/>
          </w:tcPr>
          <w:p w14:paraId="507B8C0D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19</w:t>
            </w:r>
          </w:p>
        </w:tc>
      </w:tr>
      <w:tr w:rsidR="00AB018A" w:rsidRPr="00E33424" w14:paraId="5DADC3DC" w14:textId="77777777" w:rsidTr="00AF5ACF">
        <w:trPr>
          <w:trHeight w:val="283"/>
        </w:trPr>
        <w:tc>
          <w:tcPr>
            <w:tcW w:w="900" w:type="dxa"/>
          </w:tcPr>
          <w:p w14:paraId="7BC01E26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20.</w:t>
            </w:r>
          </w:p>
        </w:tc>
        <w:tc>
          <w:tcPr>
            <w:tcW w:w="1085" w:type="dxa"/>
          </w:tcPr>
          <w:p w14:paraId="1451819B" w14:textId="4555E27D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15E5DD12" w14:textId="153C6D82" w:rsidR="00AB018A" w:rsidRPr="00E33424" w:rsidRDefault="0078517B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2E5EB323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terrazzo annesso</w:t>
            </w:r>
          </w:p>
        </w:tc>
        <w:tc>
          <w:tcPr>
            <w:tcW w:w="1041" w:type="dxa"/>
          </w:tcPr>
          <w:p w14:paraId="020B1704" w14:textId="00B06AC6" w:rsidR="00AB018A" w:rsidRPr="00E33424" w:rsidRDefault="006C3C04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Fino a</w:t>
            </w:r>
            <w:r w:rsidR="00AB018A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50m2</w:t>
            </w:r>
          </w:p>
        </w:tc>
        <w:tc>
          <w:tcPr>
            <w:tcW w:w="1132" w:type="dxa"/>
          </w:tcPr>
          <w:p w14:paraId="7E7EAAFF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5C7301D5" w14:textId="144964C6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C901F0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baia a est di Punta Carpignano</w:t>
            </w:r>
          </w:p>
        </w:tc>
        <w:tc>
          <w:tcPr>
            <w:tcW w:w="909" w:type="dxa"/>
          </w:tcPr>
          <w:p w14:paraId="431A2943" w14:textId="77777777" w:rsidR="00AB018A" w:rsidRPr="00E33424" w:rsidRDefault="00AB018A" w:rsidP="00AB018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20</w:t>
            </w:r>
          </w:p>
        </w:tc>
      </w:tr>
      <w:tr w:rsidR="00957123" w:rsidRPr="00E33424" w14:paraId="6EF12A61" w14:textId="77777777" w:rsidTr="00AF5ACF">
        <w:trPr>
          <w:trHeight w:val="283"/>
        </w:trPr>
        <w:tc>
          <w:tcPr>
            <w:tcW w:w="900" w:type="dxa"/>
          </w:tcPr>
          <w:p w14:paraId="6E3FA490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21.</w:t>
            </w:r>
          </w:p>
        </w:tc>
        <w:tc>
          <w:tcPr>
            <w:tcW w:w="1085" w:type="dxa"/>
          </w:tcPr>
          <w:p w14:paraId="1A9919C2" w14:textId="6991EA2D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02478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7E7DDB19" w14:textId="10AEA82A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3D4B540E" w14:textId="210AA07B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6C3C0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struttura prefabbricata</w:t>
            </w:r>
          </w:p>
        </w:tc>
        <w:tc>
          <w:tcPr>
            <w:tcW w:w="1041" w:type="dxa"/>
          </w:tcPr>
          <w:p w14:paraId="0DE46E3D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0F65C2C6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1561/2</w:t>
            </w:r>
          </w:p>
        </w:tc>
        <w:tc>
          <w:tcPr>
            <w:tcW w:w="1502" w:type="dxa"/>
          </w:tcPr>
          <w:p w14:paraId="4DEDEAA3" w14:textId="7EC05DC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C901F0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baia a est di Punta Carpignano</w:t>
            </w:r>
          </w:p>
        </w:tc>
        <w:tc>
          <w:tcPr>
            <w:tcW w:w="909" w:type="dxa"/>
          </w:tcPr>
          <w:p w14:paraId="3B4F5EB5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21</w:t>
            </w:r>
          </w:p>
        </w:tc>
      </w:tr>
      <w:tr w:rsidR="00957123" w:rsidRPr="00E33424" w14:paraId="040E7040" w14:textId="77777777" w:rsidTr="00AF5ACF">
        <w:trPr>
          <w:trHeight w:val="283"/>
        </w:trPr>
        <w:tc>
          <w:tcPr>
            <w:tcW w:w="900" w:type="dxa"/>
          </w:tcPr>
          <w:p w14:paraId="34F3C945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22.</w:t>
            </w:r>
          </w:p>
        </w:tc>
        <w:tc>
          <w:tcPr>
            <w:tcW w:w="1085" w:type="dxa"/>
          </w:tcPr>
          <w:p w14:paraId="077D237A" w14:textId="1272F74B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02478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66C6B6C4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705E66ED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barca a motore</w:t>
            </w:r>
          </w:p>
        </w:tc>
        <w:tc>
          <w:tcPr>
            <w:tcW w:w="1041" w:type="dxa"/>
          </w:tcPr>
          <w:p w14:paraId="709F7740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</w:t>
            </w:r>
          </w:p>
        </w:tc>
        <w:tc>
          <w:tcPr>
            <w:tcW w:w="1132" w:type="dxa"/>
          </w:tcPr>
          <w:p w14:paraId="30AEB455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3948F1E1" w14:textId="39F3949D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6C2118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baia a est di Punta Carpignano</w:t>
            </w:r>
          </w:p>
        </w:tc>
        <w:tc>
          <w:tcPr>
            <w:tcW w:w="909" w:type="dxa"/>
          </w:tcPr>
          <w:p w14:paraId="3E7405C7" w14:textId="77777777" w:rsidR="00957123" w:rsidRPr="00E33424" w:rsidRDefault="00957123" w:rsidP="00957123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22</w:t>
            </w:r>
          </w:p>
        </w:tc>
      </w:tr>
      <w:tr w:rsidR="009874CB" w:rsidRPr="00E33424" w14:paraId="77C63C81" w14:textId="77777777" w:rsidTr="00AF5ACF">
        <w:trPr>
          <w:trHeight w:val="283"/>
        </w:trPr>
        <w:tc>
          <w:tcPr>
            <w:tcW w:w="900" w:type="dxa"/>
          </w:tcPr>
          <w:p w14:paraId="38F4E945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23.</w:t>
            </w:r>
          </w:p>
        </w:tc>
        <w:tc>
          <w:tcPr>
            <w:tcW w:w="1085" w:type="dxa"/>
          </w:tcPr>
          <w:p w14:paraId="26A5C160" w14:textId="1707A982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B078F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3FF85A64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attività di cura e massaggio</w:t>
            </w:r>
          </w:p>
        </w:tc>
        <w:tc>
          <w:tcPr>
            <w:tcW w:w="1369" w:type="dxa"/>
          </w:tcPr>
          <w:p w14:paraId="35B071FD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massaggio</w:t>
            </w:r>
          </w:p>
        </w:tc>
        <w:tc>
          <w:tcPr>
            <w:tcW w:w="1041" w:type="dxa"/>
          </w:tcPr>
          <w:p w14:paraId="4D11D193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3FA1C600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1561/2</w:t>
            </w:r>
          </w:p>
        </w:tc>
        <w:tc>
          <w:tcPr>
            <w:tcW w:w="1502" w:type="dxa"/>
          </w:tcPr>
          <w:p w14:paraId="3C35C06C" w14:textId="1D428165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6C2118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baia a est di Punta Carpignano</w:t>
            </w:r>
          </w:p>
        </w:tc>
        <w:tc>
          <w:tcPr>
            <w:tcW w:w="909" w:type="dxa"/>
          </w:tcPr>
          <w:p w14:paraId="7523C194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23</w:t>
            </w:r>
          </w:p>
        </w:tc>
      </w:tr>
      <w:tr w:rsidR="009874CB" w:rsidRPr="00E33424" w14:paraId="5376B4F0" w14:textId="77777777" w:rsidTr="00AF5ACF">
        <w:trPr>
          <w:trHeight w:val="283"/>
        </w:trPr>
        <w:tc>
          <w:tcPr>
            <w:tcW w:w="900" w:type="dxa"/>
          </w:tcPr>
          <w:p w14:paraId="0B0C16BB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24.</w:t>
            </w:r>
          </w:p>
        </w:tc>
        <w:tc>
          <w:tcPr>
            <w:tcW w:w="1085" w:type="dxa"/>
          </w:tcPr>
          <w:p w14:paraId="69D0ACC4" w14:textId="0FF0F804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B078F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0580DB2F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3B6556D7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39C15BDC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20</w:t>
            </w:r>
          </w:p>
        </w:tc>
        <w:tc>
          <w:tcPr>
            <w:tcW w:w="1132" w:type="dxa"/>
          </w:tcPr>
          <w:p w14:paraId="49EDD406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43EBC07F" w14:textId="5B195EBB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Punta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lato ovest</w:t>
            </w:r>
          </w:p>
        </w:tc>
        <w:tc>
          <w:tcPr>
            <w:tcW w:w="909" w:type="dxa"/>
          </w:tcPr>
          <w:p w14:paraId="4644AB91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24</w:t>
            </w:r>
          </w:p>
        </w:tc>
      </w:tr>
      <w:tr w:rsidR="009874CB" w:rsidRPr="00E33424" w14:paraId="50A68929" w14:textId="77777777" w:rsidTr="00AF5ACF">
        <w:trPr>
          <w:trHeight w:val="283"/>
        </w:trPr>
        <w:tc>
          <w:tcPr>
            <w:tcW w:w="900" w:type="dxa"/>
          </w:tcPr>
          <w:p w14:paraId="0C083E2C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25.</w:t>
            </w:r>
          </w:p>
        </w:tc>
        <w:tc>
          <w:tcPr>
            <w:tcW w:w="1085" w:type="dxa"/>
          </w:tcPr>
          <w:p w14:paraId="3345CF70" w14:textId="5B3054CA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B078F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1833D109" w14:textId="14576699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1E2D0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16E6F57A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35640D6E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5A641312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1550</w:t>
            </w:r>
          </w:p>
        </w:tc>
        <w:tc>
          <w:tcPr>
            <w:tcW w:w="1502" w:type="dxa"/>
          </w:tcPr>
          <w:p w14:paraId="4C3C78C6" w14:textId="6695C4B5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Punta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lato ovest</w:t>
            </w:r>
          </w:p>
        </w:tc>
        <w:tc>
          <w:tcPr>
            <w:tcW w:w="909" w:type="dxa"/>
          </w:tcPr>
          <w:p w14:paraId="46F21899" w14:textId="77777777" w:rsidR="009874CB" w:rsidRPr="00E33424" w:rsidRDefault="009874CB" w:rsidP="009874CB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25</w:t>
            </w:r>
          </w:p>
        </w:tc>
      </w:tr>
      <w:tr w:rsidR="00A80BF9" w:rsidRPr="00E33424" w14:paraId="3754824A" w14:textId="77777777" w:rsidTr="00AF5ACF">
        <w:trPr>
          <w:trHeight w:val="283"/>
        </w:trPr>
        <w:tc>
          <w:tcPr>
            <w:tcW w:w="900" w:type="dxa"/>
          </w:tcPr>
          <w:p w14:paraId="1FE8D319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26.</w:t>
            </w:r>
          </w:p>
        </w:tc>
        <w:tc>
          <w:tcPr>
            <w:tcW w:w="1085" w:type="dxa"/>
          </w:tcPr>
          <w:p w14:paraId="41F71A75" w14:textId="1A470544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D24D9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3FBED312" w14:textId="587D9382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1E2D0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16B427D8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terrazzo annesso</w:t>
            </w:r>
          </w:p>
        </w:tc>
        <w:tc>
          <w:tcPr>
            <w:tcW w:w="1041" w:type="dxa"/>
          </w:tcPr>
          <w:p w14:paraId="186935D4" w14:textId="3C454DC6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F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ino a 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50m2</w:t>
            </w:r>
          </w:p>
        </w:tc>
        <w:tc>
          <w:tcPr>
            <w:tcW w:w="1132" w:type="dxa"/>
          </w:tcPr>
          <w:p w14:paraId="1742CDE0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1550</w:t>
            </w:r>
          </w:p>
        </w:tc>
        <w:tc>
          <w:tcPr>
            <w:tcW w:w="1502" w:type="dxa"/>
          </w:tcPr>
          <w:p w14:paraId="78E0C544" w14:textId="3851DD69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Punta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lato ovest</w:t>
            </w:r>
          </w:p>
        </w:tc>
        <w:tc>
          <w:tcPr>
            <w:tcW w:w="909" w:type="dxa"/>
          </w:tcPr>
          <w:p w14:paraId="61FCB910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26</w:t>
            </w:r>
          </w:p>
        </w:tc>
      </w:tr>
      <w:tr w:rsidR="00A80BF9" w:rsidRPr="00E33424" w14:paraId="054ED0BF" w14:textId="77777777" w:rsidTr="00AF5ACF">
        <w:trPr>
          <w:trHeight w:val="283"/>
        </w:trPr>
        <w:tc>
          <w:tcPr>
            <w:tcW w:w="900" w:type="dxa"/>
          </w:tcPr>
          <w:p w14:paraId="401724CE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27.</w:t>
            </w:r>
          </w:p>
        </w:tc>
        <w:tc>
          <w:tcPr>
            <w:tcW w:w="1085" w:type="dxa"/>
          </w:tcPr>
          <w:p w14:paraId="52EBB718" w14:textId="2476CE76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D24D9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37DBFFC4" w14:textId="23FDF6A3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1E2D0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0DEFD933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456C2895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615DB8AA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1549</w:t>
            </w:r>
          </w:p>
        </w:tc>
        <w:tc>
          <w:tcPr>
            <w:tcW w:w="1502" w:type="dxa"/>
          </w:tcPr>
          <w:p w14:paraId="6382381C" w14:textId="6B7DC12F" w:rsidR="00A80BF9" w:rsidRPr="00E33424" w:rsidRDefault="00651CDA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Punta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  <w:r w:rsidR="00A80BF9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lato ovest (Erica)</w:t>
            </w:r>
          </w:p>
        </w:tc>
        <w:tc>
          <w:tcPr>
            <w:tcW w:w="909" w:type="dxa"/>
          </w:tcPr>
          <w:p w14:paraId="15AF68A9" w14:textId="77777777" w:rsidR="00A80BF9" w:rsidRPr="00E33424" w:rsidRDefault="00A80BF9" w:rsidP="00A80BF9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27</w:t>
            </w:r>
          </w:p>
        </w:tc>
      </w:tr>
      <w:tr w:rsidR="00031D9E" w:rsidRPr="00E33424" w14:paraId="42BC9752" w14:textId="77777777" w:rsidTr="00AF5ACF">
        <w:trPr>
          <w:trHeight w:val="283"/>
        </w:trPr>
        <w:tc>
          <w:tcPr>
            <w:tcW w:w="900" w:type="dxa"/>
          </w:tcPr>
          <w:p w14:paraId="3BAAEF73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28.</w:t>
            </w:r>
          </w:p>
        </w:tc>
        <w:tc>
          <w:tcPr>
            <w:tcW w:w="1085" w:type="dxa"/>
          </w:tcPr>
          <w:p w14:paraId="27B0F43B" w14:textId="664A7F6D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4A965306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03FBF3FC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73CBC61D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40</w:t>
            </w:r>
          </w:p>
        </w:tc>
        <w:tc>
          <w:tcPr>
            <w:tcW w:w="1132" w:type="dxa"/>
          </w:tcPr>
          <w:p w14:paraId="6B7C2FE2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1645D9C7" w14:textId="5499C864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Punta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lato ovest (Erica)</w:t>
            </w:r>
          </w:p>
        </w:tc>
        <w:tc>
          <w:tcPr>
            <w:tcW w:w="909" w:type="dxa"/>
          </w:tcPr>
          <w:p w14:paraId="10C077B2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</w:t>
            </w:r>
          </w:p>
        </w:tc>
      </w:tr>
      <w:tr w:rsidR="00031D9E" w:rsidRPr="00E33424" w14:paraId="2BECF859" w14:textId="77777777" w:rsidTr="00AF5ACF">
        <w:trPr>
          <w:trHeight w:val="283"/>
        </w:trPr>
        <w:tc>
          <w:tcPr>
            <w:tcW w:w="900" w:type="dxa"/>
          </w:tcPr>
          <w:p w14:paraId="5805EC58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29.</w:t>
            </w:r>
          </w:p>
        </w:tc>
        <w:tc>
          <w:tcPr>
            <w:tcW w:w="1085" w:type="dxa"/>
          </w:tcPr>
          <w:p w14:paraId="7648D7B6" w14:textId="5FE8EB32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638868F6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032F8B59" w14:textId="6EFE4378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tavolo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da massaggio</w:t>
            </w:r>
          </w:p>
        </w:tc>
        <w:tc>
          <w:tcPr>
            <w:tcW w:w="1041" w:type="dxa"/>
          </w:tcPr>
          <w:p w14:paraId="520190F9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212390C7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1549</w:t>
            </w:r>
          </w:p>
        </w:tc>
        <w:tc>
          <w:tcPr>
            <w:tcW w:w="1502" w:type="dxa"/>
          </w:tcPr>
          <w:p w14:paraId="6C75F77C" w14:textId="69F2A201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Punta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parte occidentale</w:t>
            </w:r>
          </w:p>
        </w:tc>
        <w:tc>
          <w:tcPr>
            <w:tcW w:w="909" w:type="dxa"/>
          </w:tcPr>
          <w:p w14:paraId="04A43E0C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29</w:t>
            </w:r>
          </w:p>
        </w:tc>
      </w:tr>
      <w:tr w:rsidR="00031D9E" w:rsidRPr="00E33424" w14:paraId="5ABDE27C" w14:textId="77777777" w:rsidTr="00AF5ACF">
        <w:trPr>
          <w:trHeight w:val="283"/>
        </w:trPr>
        <w:tc>
          <w:tcPr>
            <w:tcW w:w="900" w:type="dxa"/>
          </w:tcPr>
          <w:p w14:paraId="3D004BB1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30.</w:t>
            </w:r>
          </w:p>
        </w:tc>
        <w:tc>
          <w:tcPr>
            <w:tcW w:w="1085" w:type="dxa"/>
          </w:tcPr>
          <w:p w14:paraId="4F64AB94" w14:textId="11CBD16A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64172448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66D7BDFD" w14:textId="794A0D36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peda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lò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e sandolin</w:t>
            </w:r>
            <w:r w:rsidR="008738B9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i</w:t>
            </w:r>
          </w:p>
        </w:tc>
        <w:tc>
          <w:tcPr>
            <w:tcW w:w="1041" w:type="dxa"/>
          </w:tcPr>
          <w:p w14:paraId="7DA078F6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10</w:t>
            </w:r>
          </w:p>
        </w:tc>
        <w:tc>
          <w:tcPr>
            <w:tcW w:w="1132" w:type="dxa"/>
          </w:tcPr>
          <w:p w14:paraId="104D5E58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03291BE2" w14:textId="01F9AA06" w:rsidR="00031D9E" w:rsidRPr="00E33424" w:rsidRDefault="008738B9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Castania</w:t>
            </w:r>
            <w:r w:rsidR="00031D9E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est</w:t>
            </w:r>
          </w:p>
        </w:tc>
        <w:tc>
          <w:tcPr>
            <w:tcW w:w="909" w:type="dxa"/>
          </w:tcPr>
          <w:p w14:paraId="5B1F4C45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30</w:t>
            </w:r>
          </w:p>
        </w:tc>
      </w:tr>
      <w:tr w:rsidR="009A70A1" w:rsidRPr="00E33424" w14:paraId="611ABECF" w14:textId="77777777" w:rsidTr="00AF5ACF">
        <w:trPr>
          <w:trHeight w:val="283"/>
        </w:trPr>
        <w:tc>
          <w:tcPr>
            <w:tcW w:w="900" w:type="dxa"/>
          </w:tcPr>
          <w:p w14:paraId="41A6A3B6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31.</w:t>
            </w:r>
          </w:p>
        </w:tc>
        <w:tc>
          <w:tcPr>
            <w:tcW w:w="1085" w:type="dxa"/>
          </w:tcPr>
          <w:p w14:paraId="30E34FD7" w14:textId="145D0B58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1B7AB2F7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4D3068A0" w14:textId="3A662600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oto d'acqua</w:t>
            </w:r>
          </w:p>
        </w:tc>
        <w:tc>
          <w:tcPr>
            <w:tcW w:w="1041" w:type="dxa"/>
          </w:tcPr>
          <w:p w14:paraId="552A931F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</w:t>
            </w:r>
          </w:p>
        </w:tc>
        <w:tc>
          <w:tcPr>
            <w:tcW w:w="1132" w:type="dxa"/>
          </w:tcPr>
          <w:p w14:paraId="5D5AF3A9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05428DB7" w14:textId="7E7808C5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654761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Castania est</w:t>
            </w:r>
          </w:p>
        </w:tc>
        <w:tc>
          <w:tcPr>
            <w:tcW w:w="909" w:type="dxa"/>
          </w:tcPr>
          <w:p w14:paraId="6543477F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31</w:t>
            </w:r>
          </w:p>
        </w:tc>
      </w:tr>
      <w:tr w:rsidR="009A70A1" w:rsidRPr="00E33424" w14:paraId="20102B44" w14:textId="77777777" w:rsidTr="00AF5ACF">
        <w:trPr>
          <w:trHeight w:val="283"/>
        </w:trPr>
        <w:tc>
          <w:tcPr>
            <w:tcW w:w="900" w:type="dxa"/>
          </w:tcPr>
          <w:p w14:paraId="5A16E5B6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32.</w:t>
            </w:r>
          </w:p>
        </w:tc>
        <w:tc>
          <w:tcPr>
            <w:tcW w:w="1085" w:type="dxa"/>
          </w:tcPr>
          <w:p w14:paraId="3B776124" w14:textId="2D0B109B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6DD67CBD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587C569F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barca a motore</w:t>
            </w:r>
          </w:p>
        </w:tc>
        <w:tc>
          <w:tcPr>
            <w:tcW w:w="1041" w:type="dxa"/>
          </w:tcPr>
          <w:p w14:paraId="3513E442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5728914A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4A5AB181" w14:textId="2C21E913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654761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Castania est</w:t>
            </w:r>
          </w:p>
        </w:tc>
        <w:tc>
          <w:tcPr>
            <w:tcW w:w="909" w:type="dxa"/>
          </w:tcPr>
          <w:p w14:paraId="145871BD" w14:textId="77777777" w:rsidR="009A70A1" w:rsidRPr="00E33424" w:rsidRDefault="009A70A1" w:rsidP="009A70A1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32</w:t>
            </w:r>
          </w:p>
        </w:tc>
      </w:tr>
      <w:tr w:rsidR="00031D9E" w:rsidRPr="00E33424" w14:paraId="738CBCD7" w14:textId="77777777" w:rsidTr="00AF5ACF">
        <w:trPr>
          <w:trHeight w:val="283"/>
        </w:trPr>
        <w:tc>
          <w:tcPr>
            <w:tcW w:w="900" w:type="dxa"/>
          </w:tcPr>
          <w:p w14:paraId="27588DBF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33.</w:t>
            </w:r>
          </w:p>
        </w:tc>
        <w:tc>
          <w:tcPr>
            <w:tcW w:w="1085" w:type="dxa"/>
          </w:tcPr>
          <w:p w14:paraId="0B429B27" w14:textId="49F31F7F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1546D494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attività di cura e massaggio</w:t>
            </w:r>
          </w:p>
        </w:tc>
        <w:tc>
          <w:tcPr>
            <w:tcW w:w="1369" w:type="dxa"/>
          </w:tcPr>
          <w:p w14:paraId="5955E816" w14:textId="6D80E1A1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</w:t>
            </w:r>
            <w:r w:rsidR="00B24848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tavolo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da massaggio</w:t>
            </w:r>
          </w:p>
        </w:tc>
        <w:tc>
          <w:tcPr>
            <w:tcW w:w="1041" w:type="dxa"/>
          </w:tcPr>
          <w:p w14:paraId="4FB58848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023A0867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1291</w:t>
            </w:r>
          </w:p>
        </w:tc>
        <w:tc>
          <w:tcPr>
            <w:tcW w:w="1502" w:type="dxa"/>
          </w:tcPr>
          <w:p w14:paraId="07610D85" w14:textId="63AA4FFF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Punta Pineta-</w:t>
            </w:r>
            <w:r w:rsidR="005077D7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Castania</w:t>
            </w:r>
          </w:p>
        </w:tc>
        <w:tc>
          <w:tcPr>
            <w:tcW w:w="909" w:type="dxa"/>
          </w:tcPr>
          <w:p w14:paraId="31506057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33</w:t>
            </w:r>
          </w:p>
        </w:tc>
      </w:tr>
      <w:tr w:rsidR="00031D9E" w:rsidRPr="00E33424" w14:paraId="7D920292" w14:textId="77777777" w:rsidTr="00AF5ACF">
        <w:trPr>
          <w:trHeight w:val="283"/>
        </w:trPr>
        <w:tc>
          <w:tcPr>
            <w:tcW w:w="900" w:type="dxa"/>
          </w:tcPr>
          <w:p w14:paraId="79356D7D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34.</w:t>
            </w:r>
          </w:p>
        </w:tc>
        <w:tc>
          <w:tcPr>
            <w:tcW w:w="1085" w:type="dxa"/>
          </w:tcPr>
          <w:p w14:paraId="11B653B7" w14:textId="5DEDF3C5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1AB65E56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614DCE53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00F13221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40</w:t>
            </w:r>
          </w:p>
        </w:tc>
        <w:tc>
          <w:tcPr>
            <w:tcW w:w="1132" w:type="dxa"/>
          </w:tcPr>
          <w:p w14:paraId="401CC5A6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2AD74AD9" w14:textId="176AFCBA" w:rsidR="00031D9E" w:rsidRPr="00E33424" w:rsidRDefault="009A70A1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Spiaggia Castania campeggio parte nuova</w:t>
            </w:r>
          </w:p>
        </w:tc>
        <w:tc>
          <w:tcPr>
            <w:tcW w:w="909" w:type="dxa"/>
          </w:tcPr>
          <w:p w14:paraId="205F2819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34</w:t>
            </w:r>
          </w:p>
        </w:tc>
      </w:tr>
      <w:tr w:rsidR="00031D9E" w:rsidRPr="00E33424" w14:paraId="001E8FAA" w14:textId="77777777" w:rsidTr="00AF5ACF">
        <w:trPr>
          <w:trHeight w:val="283"/>
        </w:trPr>
        <w:tc>
          <w:tcPr>
            <w:tcW w:w="900" w:type="dxa"/>
          </w:tcPr>
          <w:p w14:paraId="6579A3C8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35.</w:t>
            </w:r>
          </w:p>
        </w:tc>
        <w:tc>
          <w:tcPr>
            <w:tcW w:w="1085" w:type="dxa"/>
          </w:tcPr>
          <w:p w14:paraId="068D1C88" w14:textId="7EB2DFFB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6E8C3DF5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1531D4D2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pedaline e </w:t>
            </w:r>
            <w:proofErr w:type="spellStart"/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sandoline</w:t>
            </w:r>
            <w:proofErr w:type="spellEnd"/>
          </w:p>
        </w:tc>
        <w:tc>
          <w:tcPr>
            <w:tcW w:w="1041" w:type="dxa"/>
          </w:tcPr>
          <w:p w14:paraId="33BE36A9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8</w:t>
            </w:r>
          </w:p>
        </w:tc>
        <w:tc>
          <w:tcPr>
            <w:tcW w:w="1132" w:type="dxa"/>
          </w:tcPr>
          <w:p w14:paraId="2343B7FB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77F5CFB4" w14:textId="52E0698B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</w:t>
            </w:r>
            <w:r w:rsidR="00E138D7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Castania</w:t>
            </w:r>
            <w:r w:rsidR="00E138D7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accanto alla spiaggia per cani</w:t>
            </w:r>
          </w:p>
        </w:tc>
        <w:tc>
          <w:tcPr>
            <w:tcW w:w="909" w:type="dxa"/>
          </w:tcPr>
          <w:p w14:paraId="2C2E1D16" w14:textId="77777777" w:rsidR="00031D9E" w:rsidRPr="00E33424" w:rsidRDefault="00031D9E" w:rsidP="00031D9E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35</w:t>
            </w:r>
          </w:p>
        </w:tc>
      </w:tr>
      <w:tr w:rsidR="00D80FEA" w:rsidRPr="00E33424" w14:paraId="49FFBEAA" w14:textId="77777777" w:rsidTr="00AF5ACF">
        <w:trPr>
          <w:trHeight w:val="283"/>
        </w:trPr>
        <w:tc>
          <w:tcPr>
            <w:tcW w:w="900" w:type="dxa"/>
          </w:tcPr>
          <w:p w14:paraId="36428E16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36</w:t>
            </w:r>
          </w:p>
        </w:tc>
        <w:tc>
          <w:tcPr>
            <w:tcW w:w="1085" w:type="dxa"/>
          </w:tcPr>
          <w:p w14:paraId="3251A3B5" w14:textId="7BFEBD89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DB3BDF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010215B3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48071752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53166D78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</w:t>
            </w:r>
          </w:p>
        </w:tc>
        <w:tc>
          <w:tcPr>
            <w:tcW w:w="1132" w:type="dxa"/>
          </w:tcPr>
          <w:p w14:paraId="1E72813E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29D4E989" w14:textId="1A32CBF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Pineta – Casta</w:t>
            </w:r>
            <w:r w:rsidR="00E138D7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nia</w:t>
            </w:r>
          </w:p>
        </w:tc>
        <w:tc>
          <w:tcPr>
            <w:tcW w:w="909" w:type="dxa"/>
          </w:tcPr>
          <w:p w14:paraId="68100795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36</w:t>
            </w:r>
          </w:p>
        </w:tc>
      </w:tr>
      <w:tr w:rsidR="00D80FEA" w:rsidRPr="00E33424" w14:paraId="2ACF39ED" w14:textId="77777777" w:rsidTr="00AF5ACF">
        <w:trPr>
          <w:trHeight w:val="283"/>
        </w:trPr>
        <w:tc>
          <w:tcPr>
            <w:tcW w:w="900" w:type="dxa"/>
          </w:tcPr>
          <w:p w14:paraId="734249EF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37.</w:t>
            </w:r>
          </w:p>
        </w:tc>
        <w:tc>
          <w:tcPr>
            <w:tcW w:w="1085" w:type="dxa"/>
          </w:tcPr>
          <w:p w14:paraId="511B4F48" w14:textId="61150545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DB3BDF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1FBD67EE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settore dell'ospitalità</w:t>
            </w:r>
          </w:p>
        </w:tc>
        <w:tc>
          <w:tcPr>
            <w:tcW w:w="1369" w:type="dxa"/>
          </w:tcPr>
          <w:p w14:paraId="4048E915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terrazzo annesso</w:t>
            </w:r>
          </w:p>
        </w:tc>
        <w:tc>
          <w:tcPr>
            <w:tcW w:w="1041" w:type="dxa"/>
          </w:tcPr>
          <w:p w14:paraId="48229961" w14:textId="5AA861C1" w:rsidR="00D80FEA" w:rsidRPr="00E33424" w:rsidRDefault="00530392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Fino ai </w:t>
            </w:r>
            <w:r w:rsidR="00D80FEA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40m2</w:t>
            </w:r>
          </w:p>
        </w:tc>
        <w:tc>
          <w:tcPr>
            <w:tcW w:w="1132" w:type="dxa"/>
          </w:tcPr>
          <w:p w14:paraId="7262F467" w14:textId="063DDE81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59470F46" w14:textId="569EED3A" w:rsidR="00D80FEA" w:rsidRPr="00E33424" w:rsidRDefault="00E138D7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Castania</w:t>
            </w:r>
            <w:r w:rsidR="00D80FEA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- spiaggia per cani</w:t>
            </w:r>
          </w:p>
        </w:tc>
        <w:tc>
          <w:tcPr>
            <w:tcW w:w="909" w:type="dxa"/>
          </w:tcPr>
          <w:p w14:paraId="1621D403" w14:textId="77777777" w:rsidR="00D80FEA" w:rsidRPr="00E33424" w:rsidRDefault="00D80FEA" w:rsidP="00D80FEA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37</w:t>
            </w:r>
          </w:p>
        </w:tc>
      </w:tr>
      <w:tr w:rsidR="00986FAE" w:rsidRPr="00E33424" w14:paraId="68DA80EF" w14:textId="77777777" w:rsidTr="00AF5ACF">
        <w:trPr>
          <w:trHeight w:val="283"/>
        </w:trPr>
        <w:tc>
          <w:tcPr>
            <w:tcW w:w="900" w:type="dxa"/>
          </w:tcPr>
          <w:p w14:paraId="6AEE13D5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38.</w:t>
            </w:r>
          </w:p>
        </w:tc>
        <w:tc>
          <w:tcPr>
            <w:tcW w:w="1085" w:type="dxa"/>
          </w:tcPr>
          <w:p w14:paraId="4A7BD14F" w14:textId="5F665680" w:rsidR="00986FAE" w:rsidRPr="00E33424" w:rsidRDefault="00D80FEA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F20B46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0B199201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settore dell'ospitalità</w:t>
            </w:r>
          </w:p>
        </w:tc>
        <w:tc>
          <w:tcPr>
            <w:tcW w:w="1369" w:type="dxa"/>
          </w:tcPr>
          <w:p w14:paraId="6F02DCB8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  <w:p w14:paraId="5BDA6D1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</w:p>
        </w:tc>
        <w:tc>
          <w:tcPr>
            <w:tcW w:w="1041" w:type="dxa"/>
          </w:tcPr>
          <w:p w14:paraId="6596E024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6821C368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7252500F" w14:textId="2F1B98AA" w:rsidR="00986FAE" w:rsidRPr="00E33424" w:rsidRDefault="005643C4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Castania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- spiaggia per cani</w:t>
            </w:r>
          </w:p>
        </w:tc>
        <w:tc>
          <w:tcPr>
            <w:tcW w:w="909" w:type="dxa"/>
          </w:tcPr>
          <w:p w14:paraId="5AD64323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38</w:t>
            </w:r>
          </w:p>
        </w:tc>
      </w:tr>
      <w:tr w:rsidR="00986FAE" w:rsidRPr="00E33424" w14:paraId="25CE6B4F" w14:textId="77777777" w:rsidTr="00AF5ACF">
        <w:trPr>
          <w:trHeight w:val="283"/>
        </w:trPr>
        <w:tc>
          <w:tcPr>
            <w:tcW w:w="900" w:type="dxa"/>
          </w:tcPr>
          <w:p w14:paraId="21914E42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lastRenderedPageBreak/>
              <w:t>39.</w:t>
            </w:r>
          </w:p>
        </w:tc>
        <w:tc>
          <w:tcPr>
            <w:tcW w:w="1085" w:type="dxa"/>
          </w:tcPr>
          <w:p w14:paraId="5E73F000" w14:textId="14819FE2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6F385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20CB086B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 e commercio</w:t>
            </w:r>
          </w:p>
        </w:tc>
        <w:tc>
          <w:tcPr>
            <w:tcW w:w="1369" w:type="dxa"/>
          </w:tcPr>
          <w:p w14:paraId="280EB13C" w14:textId="53153769" w:rsidR="00986FAE" w:rsidRPr="00E33424" w:rsidRDefault="00E05376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v</w:t>
            </w:r>
            <w:r w:rsidR="006F385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endita ambulante</w:t>
            </w:r>
          </w:p>
        </w:tc>
        <w:tc>
          <w:tcPr>
            <w:tcW w:w="1041" w:type="dxa"/>
          </w:tcPr>
          <w:p w14:paraId="56B225C2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0B5F70F3" w14:textId="320F0650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930 </w:t>
            </w:r>
            <w:r w:rsidR="006F385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parte e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2831/1</w:t>
            </w:r>
          </w:p>
        </w:tc>
        <w:tc>
          <w:tcPr>
            <w:tcW w:w="1502" w:type="dxa"/>
          </w:tcPr>
          <w:p w14:paraId="677CDC36" w14:textId="20DAA612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punta </w:t>
            </w:r>
            <w:r w:rsidR="005643C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Daila</w:t>
            </w:r>
          </w:p>
        </w:tc>
        <w:tc>
          <w:tcPr>
            <w:tcW w:w="909" w:type="dxa"/>
          </w:tcPr>
          <w:p w14:paraId="3C18FDD3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39</w:t>
            </w:r>
          </w:p>
        </w:tc>
      </w:tr>
      <w:tr w:rsidR="00986FAE" w:rsidRPr="00E33424" w14:paraId="642A617A" w14:textId="77777777" w:rsidTr="00AF5ACF">
        <w:trPr>
          <w:trHeight w:val="283"/>
        </w:trPr>
        <w:tc>
          <w:tcPr>
            <w:tcW w:w="900" w:type="dxa"/>
          </w:tcPr>
          <w:p w14:paraId="7AF77F8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40.</w:t>
            </w:r>
          </w:p>
        </w:tc>
        <w:tc>
          <w:tcPr>
            <w:tcW w:w="1085" w:type="dxa"/>
          </w:tcPr>
          <w:p w14:paraId="03E34E7C" w14:textId="6BBC9F82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5 </w:t>
            </w:r>
            <w:r w:rsidR="006F3853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a.</w:t>
            </w:r>
          </w:p>
        </w:tc>
        <w:tc>
          <w:tcPr>
            <w:tcW w:w="1701" w:type="dxa"/>
          </w:tcPr>
          <w:p w14:paraId="42469DA0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 e commercio</w:t>
            </w:r>
          </w:p>
        </w:tc>
        <w:tc>
          <w:tcPr>
            <w:tcW w:w="1369" w:type="dxa"/>
          </w:tcPr>
          <w:p w14:paraId="2A19CDE8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3AFCFB66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164541C9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718 parte</w:t>
            </w:r>
          </w:p>
        </w:tc>
        <w:tc>
          <w:tcPr>
            <w:tcW w:w="1502" w:type="dxa"/>
          </w:tcPr>
          <w:p w14:paraId="79F98BAA" w14:textId="0C78DA62" w:rsidR="00986FAE" w:rsidRPr="00E33424" w:rsidRDefault="006F3853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Daila</w:t>
            </w:r>
            <w:r w:rsidR="00986FAE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-Belvedere</w:t>
            </w:r>
          </w:p>
        </w:tc>
        <w:tc>
          <w:tcPr>
            <w:tcW w:w="909" w:type="dxa"/>
          </w:tcPr>
          <w:p w14:paraId="756FFC2E" w14:textId="77777777" w:rsidR="00986FAE" w:rsidRPr="00E33424" w:rsidRDefault="00986FAE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40</w:t>
            </w:r>
          </w:p>
        </w:tc>
      </w:tr>
      <w:tr w:rsidR="001563B2" w:rsidRPr="00E33424" w14:paraId="2AEEC2CC" w14:textId="77777777" w:rsidTr="00AF5ACF">
        <w:trPr>
          <w:trHeight w:val="283"/>
        </w:trPr>
        <w:tc>
          <w:tcPr>
            <w:tcW w:w="900" w:type="dxa"/>
          </w:tcPr>
          <w:p w14:paraId="48EA6D65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41.</w:t>
            </w:r>
          </w:p>
        </w:tc>
        <w:tc>
          <w:tcPr>
            <w:tcW w:w="1085" w:type="dxa"/>
          </w:tcPr>
          <w:p w14:paraId="6473A0FE" w14:textId="2AC4FB5C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42F4204B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 e commercio</w:t>
            </w:r>
          </w:p>
        </w:tc>
        <w:tc>
          <w:tcPr>
            <w:tcW w:w="1369" w:type="dxa"/>
          </w:tcPr>
          <w:p w14:paraId="2A87A5EE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terrazzo associato</w:t>
            </w:r>
          </w:p>
        </w:tc>
        <w:tc>
          <w:tcPr>
            <w:tcW w:w="1041" w:type="dxa"/>
          </w:tcPr>
          <w:p w14:paraId="30F55648" w14:textId="122A92CE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Fino ai 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50m2</w:t>
            </w:r>
          </w:p>
        </w:tc>
        <w:tc>
          <w:tcPr>
            <w:tcW w:w="1132" w:type="dxa"/>
          </w:tcPr>
          <w:p w14:paraId="4EFBD22F" w14:textId="1DB673D9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718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parte e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2831/1</w:t>
            </w:r>
          </w:p>
        </w:tc>
        <w:tc>
          <w:tcPr>
            <w:tcW w:w="1502" w:type="dxa"/>
          </w:tcPr>
          <w:p w14:paraId="2DBB4099" w14:textId="49C77259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8D250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Daila-Belvedere</w:t>
            </w:r>
          </w:p>
        </w:tc>
        <w:tc>
          <w:tcPr>
            <w:tcW w:w="909" w:type="dxa"/>
          </w:tcPr>
          <w:p w14:paraId="03A9FA2A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41</w:t>
            </w:r>
          </w:p>
        </w:tc>
      </w:tr>
      <w:tr w:rsidR="001563B2" w:rsidRPr="00E33424" w14:paraId="3251B9F1" w14:textId="77777777" w:rsidTr="00AF5ACF">
        <w:trPr>
          <w:trHeight w:val="283"/>
        </w:trPr>
        <w:tc>
          <w:tcPr>
            <w:tcW w:w="900" w:type="dxa"/>
          </w:tcPr>
          <w:p w14:paraId="24B3E606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42.</w:t>
            </w:r>
          </w:p>
        </w:tc>
        <w:tc>
          <w:tcPr>
            <w:tcW w:w="1085" w:type="dxa"/>
          </w:tcPr>
          <w:p w14:paraId="248C4CD2" w14:textId="2E7B2B30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356BE98F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07EBE18E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7F38A673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60</w:t>
            </w:r>
          </w:p>
        </w:tc>
        <w:tc>
          <w:tcPr>
            <w:tcW w:w="1132" w:type="dxa"/>
          </w:tcPr>
          <w:p w14:paraId="3B568DE0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028DAD36" w14:textId="10EC81FF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8D250B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Daila-Belvedere</w:t>
            </w:r>
          </w:p>
        </w:tc>
        <w:tc>
          <w:tcPr>
            <w:tcW w:w="909" w:type="dxa"/>
          </w:tcPr>
          <w:p w14:paraId="103A9423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42</w:t>
            </w:r>
          </w:p>
        </w:tc>
      </w:tr>
      <w:tr w:rsidR="001563B2" w:rsidRPr="00E33424" w14:paraId="52E6148E" w14:textId="77777777" w:rsidTr="00AF5ACF">
        <w:trPr>
          <w:trHeight w:val="283"/>
        </w:trPr>
        <w:tc>
          <w:tcPr>
            <w:tcW w:w="900" w:type="dxa"/>
          </w:tcPr>
          <w:p w14:paraId="04571803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43.</w:t>
            </w:r>
          </w:p>
        </w:tc>
        <w:tc>
          <w:tcPr>
            <w:tcW w:w="1085" w:type="dxa"/>
          </w:tcPr>
          <w:p w14:paraId="1C40ED2E" w14:textId="695926CC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01D7B922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4BE60267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51F6F3F9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90</w:t>
            </w:r>
          </w:p>
        </w:tc>
        <w:tc>
          <w:tcPr>
            <w:tcW w:w="1132" w:type="dxa"/>
          </w:tcPr>
          <w:p w14:paraId="09FA7E0A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69C1EC4B" w14:textId="5A39819A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Mareda </w:t>
            </w:r>
            <w:r w:rsidR="00CC279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vicino al campeggio</w:t>
            </w:r>
          </w:p>
        </w:tc>
        <w:tc>
          <w:tcPr>
            <w:tcW w:w="909" w:type="dxa"/>
          </w:tcPr>
          <w:p w14:paraId="4F92EEF5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43</w:t>
            </w:r>
          </w:p>
        </w:tc>
      </w:tr>
      <w:tr w:rsidR="005E1195" w:rsidRPr="00E33424" w14:paraId="63E71725" w14:textId="77777777" w:rsidTr="00AF5ACF">
        <w:trPr>
          <w:trHeight w:val="283"/>
        </w:trPr>
        <w:tc>
          <w:tcPr>
            <w:tcW w:w="900" w:type="dxa"/>
          </w:tcPr>
          <w:p w14:paraId="5FAF6679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44.</w:t>
            </w:r>
          </w:p>
        </w:tc>
        <w:tc>
          <w:tcPr>
            <w:tcW w:w="1085" w:type="dxa"/>
          </w:tcPr>
          <w:p w14:paraId="66FB1675" w14:textId="4FA65CC6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499972ED" w14:textId="47EB07F9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A24CCE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1EDAC192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4940BEDA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53E68F9B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1187</w:t>
            </w:r>
          </w:p>
        </w:tc>
        <w:tc>
          <w:tcPr>
            <w:tcW w:w="1502" w:type="dxa"/>
          </w:tcPr>
          <w:p w14:paraId="4F20020D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Mareda</w:t>
            </w:r>
          </w:p>
        </w:tc>
        <w:tc>
          <w:tcPr>
            <w:tcW w:w="909" w:type="dxa"/>
          </w:tcPr>
          <w:p w14:paraId="19FB9746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44</w:t>
            </w:r>
          </w:p>
        </w:tc>
      </w:tr>
      <w:tr w:rsidR="005E1195" w:rsidRPr="00E33424" w14:paraId="2F091E29" w14:textId="77777777" w:rsidTr="00AF5ACF">
        <w:trPr>
          <w:trHeight w:val="283"/>
        </w:trPr>
        <w:tc>
          <w:tcPr>
            <w:tcW w:w="900" w:type="dxa"/>
          </w:tcPr>
          <w:p w14:paraId="336FC18E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45.</w:t>
            </w:r>
          </w:p>
        </w:tc>
        <w:tc>
          <w:tcPr>
            <w:tcW w:w="1085" w:type="dxa"/>
          </w:tcPr>
          <w:p w14:paraId="616139A1" w14:textId="4A3814FA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69ECB58B" w14:textId="229FFD8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A24CCE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38FD9074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729B8EC0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54C04912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1187</w:t>
            </w:r>
          </w:p>
        </w:tc>
        <w:tc>
          <w:tcPr>
            <w:tcW w:w="1502" w:type="dxa"/>
          </w:tcPr>
          <w:p w14:paraId="6FC011FA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Mareda</w:t>
            </w:r>
          </w:p>
        </w:tc>
        <w:tc>
          <w:tcPr>
            <w:tcW w:w="909" w:type="dxa"/>
          </w:tcPr>
          <w:p w14:paraId="367E86E0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45</w:t>
            </w:r>
          </w:p>
        </w:tc>
      </w:tr>
      <w:tr w:rsidR="005E1195" w:rsidRPr="00E33424" w14:paraId="08D003E9" w14:textId="77777777" w:rsidTr="00AF5ACF">
        <w:trPr>
          <w:trHeight w:val="283"/>
        </w:trPr>
        <w:tc>
          <w:tcPr>
            <w:tcW w:w="900" w:type="dxa"/>
          </w:tcPr>
          <w:p w14:paraId="0BD6DC1F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46.</w:t>
            </w:r>
          </w:p>
        </w:tc>
        <w:tc>
          <w:tcPr>
            <w:tcW w:w="1085" w:type="dxa"/>
          </w:tcPr>
          <w:p w14:paraId="4CC740D7" w14:textId="0EE4D461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130F5F0F" w14:textId="69D79ABA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A24CCE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4FBE8BF4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chiosco</w:t>
            </w:r>
          </w:p>
        </w:tc>
        <w:tc>
          <w:tcPr>
            <w:tcW w:w="1041" w:type="dxa"/>
          </w:tcPr>
          <w:p w14:paraId="5C0BF0BF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</w:tcPr>
          <w:p w14:paraId="511FB8CF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1187</w:t>
            </w:r>
          </w:p>
        </w:tc>
        <w:tc>
          <w:tcPr>
            <w:tcW w:w="1502" w:type="dxa"/>
          </w:tcPr>
          <w:p w14:paraId="4901CCD8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Mareda</w:t>
            </w:r>
          </w:p>
        </w:tc>
        <w:tc>
          <w:tcPr>
            <w:tcW w:w="909" w:type="dxa"/>
          </w:tcPr>
          <w:p w14:paraId="651C46AB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46</w:t>
            </w:r>
          </w:p>
        </w:tc>
      </w:tr>
      <w:tr w:rsidR="005E1195" w:rsidRPr="00E33424" w14:paraId="62AF951F" w14:textId="77777777" w:rsidTr="00AF5ACF">
        <w:trPr>
          <w:trHeight w:val="283"/>
        </w:trPr>
        <w:tc>
          <w:tcPr>
            <w:tcW w:w="900" w:type="dxa"/>
          </w:tcPr>
          <w:p w14:paraId="2F32C9CD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47.</w:t>
            </w:r>
          </w:p>
        </w:tc>
        <w:tc>
          <w:tcPr>
            <w:tcW w:w="1085" w:type="dxa"/>
          </w:tcPr>
          <w:p w14:paraId="4A74943D" w14:textId="4BFE4B58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7567CF09" w14:textId="35C9F99B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A24CCE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ristorazione</w:t>
            </w:r>
          </w:p>
        </w:tc>
        <w:tc>
          <w:tcPr>
            <w:tcW w:w="1369" w:type="dxa"/>
          </w:tcPr>
          <w:p w14:paraId="2A7E752C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terrazzo associato</w:t>
            </w:r>
          </w:p>
        </w:tc>
        <w:tc>
          <w:tcPr>
            <w:tcW w:w="1041" w:type="dxa"/>
          </w:tcPr>
          <w:p w14:paraId="5061D7D9" w14:textId="385A7EC4" w:rsidR="005E1195" w:rsidRPr="00E33424" w:rsidRDefault="00F43EA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fino ai </w:t>
            </w:r>
            <w:r w:rsidR="005E1195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150m2</w:t>
            </w:r>
          </w:p>
        </w:tc>
        <w:tc>
          <w:tcPr>
            <w:tcW w:w="1132" w:type="dxa"/>
          </w:tcPr>
          <w:p w14:paraId="54A288E1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1170</w:t>
            </w:r>
          </w:p>
        </w:tc>
        <w:tc>
          <w:tcPr>
            <w:tcW w:w="1502" w:type="dxa"/>
          </w:tcPr>
          <w:p w14:paraId="7A6A12E6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Mareda</w:t>
            </w:r>
          </w:p>
        </w:tc>
        <w:tc>
          <w:tcPr>
            <w:tcW w:w="909" w:type="dxa"/>
          </w:tcPr>
          <w:p w14:paraId="526408B9" w14:textId="77777777" w:rsidR="005E1195" w:rsidRPr="00E33424" w:rsidRDefault="005E1195" w:rsidP="005E1195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47</w:t>
            </w:r>
          </w:p>
        </w:tc>
      </w:tr>
      <w:tr w:rsidR="001563B2" w:rsidRPr="00E33424" w14:paraId="0C2A7EFB" w14:textId="77777777" w:rsidTr="00AF5ACF">
        <w:trPr>
          <w:trHeight w:val="283"/>
        </w:trPr>
        <w:tc>
          <w:tcPr>
            <w:tcW w:w="900" w:type="dxa"/>
          </w:tcPr>
          <w:p w14:paraId="04F8A008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48.</w:t>
            </w:r>
          </w:p>
        </w:tc>
        <w:tc>
          <w:tcPr>
            <w:tcW w:w="1085" w:type="dxa"/>
          </w:tcPr>
          <w:p w14:paraId="511FF73F" w14:textId="2DAE827E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</w:tcPr>
          <w:p w14:paraId="525D0965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</w:tcPr>
          <w:p w14:paraId="563E5BE7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ombrelloni e lettini</w:t>
            </w:r>
          </w:p>
        </w:tc>
        <w:tc>
          <w:tcPr>
            <w:tcW w:w="1041" w:type="dxa"/>
          </w:tcPr>
          <w:p w14:paraId="3158A28E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40</w:t>
            </w:r>
          </w:p>
        </w:tc>
        <w:tc>
          <w:tcPr>
            <w:tcW w:w="1132" w:type="dxa"/>
          </w:tcPr>
          <w:p w14:paraId="3061022B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</w:tcPr>
          <w:p w14:paraId="149D0AA2" w14:textId="61E05868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Carpignano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, parte orientale</w:t>
            </w:r>
          </w:p>
        </w:tc>
        <w:tc>
          <w:tcPr>
            <w:tcW w:w="909" w:type="dxa"/>
          </w:tcPr>
          <w:p w14:paraId="67ADA89D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48</w:t>
            </w:r>
          </w:p>
        </w:tc>
      </w:tr>
      <w:tr w:rsidR="001563B2" w:rsidRPr="00E33424" w14:paraId="29012A4C" w14:textId="77777777" w:rsidTr="00AF5ACF">
        <w:trPr>
          <w:trHeight w:val="283"/>
        </w:trPr>
        <w:tc>
          <w:tcPr>
            <w:tcW w:w="900" w:type="dxa"/>
            <w:tcBorders>
              <w:bottom w:val="single" w:sz="4" w:space="0" w:color="auto"/>
            </w:tcBorders>
          </w:tcPr>
          <w:p w14:paraId="555624E5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49.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64D24A7E" w14:textId="5D6599F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280B3CA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  <w:tcBorders>
              <w:bottom w:val="single" w:sz="4" w:space="0" w:color="auto"/>
            </w:tcBorders>
          </w:tcPr>
          <w:p w14:paraId="4E7E3B6D" w14:textId="3B29869B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sandolin</w:t>
            </w:r>
            <w:r w:rsidR="00CC279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i</w:t>
            </w:r>
          </w:p>
        </w:tc>
        <w:tc>
          <w:tcPr>
            <w:tcW w:w="1041" w:type="dxa"/>
            <w:tcBorders>
              <w:bottom w:val="single" w:sz="4" w:space="0" w:color="auto"/>
            </w:tcBorders>
          </w:tcPr>
          <w:p w14:paraId="5BBAA5C7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</w:t>
            </w: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14:paraId="2276B3B0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  <w:tcBorders>
              <w:bottom w:val="single" w:sz="4" w:space="0" w:color="auto"/>
            </w:tcBorders>
          </w:tcPr>
          <w:p w14:paraId="3ED82C19" w14:textId="2B980102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Mareda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vicino </w:t>
            </w:r>
            <w:r w:rsidR="00CC279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al </w:t>
            </w: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campeggio</w:t>
            </w:r>
          </w:p>
        </w:tc>
        <w:tc>
          <w:tcPr>
            <w:tcW w:w="909" w:type="dxa"/>
            <w:tcBorders>
              <w:bottom w:val="single" w:sz="4" w:space="0" w:color="auto"/>
            </w:tcBorders>
          </w:tcPr>
          <w:p w14:paraId="062087AA" w14:textId="77777777" w:rsidR="001563B2" w:rsidRPr="00E33424" w:rsidRDefault="001563B2" w:rsidP="001563B2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49</w:t>
            </w:r>
          </w:p>
        </w:tc>
      </w:tr>
      <w:tr w:rsidR="005077D7" w:rsidRPr="00E33424" w14:paraId="594AA47A" w14:textId="77777777" w:rsidTr="00AF5ACF">
        <w:trPr>
          <w:trHeight w:val="283"/>
        </w:trPr>
        <w:tc>
          <w:tcPr>
            <w:tcW w:w="900" w:type="dxa"/>
            <w:tcBorders>
              <w:bottom w:val="single" w:sz="4" w:space="0" w:color="auto"/>
            </w:tcBorders>
          </w:tcPr>
          <w:p w14:paraId="4BDA85E2" w14:textId="2FE3F0E2" w:rsidR="005077D7" w:rsidRPr="00E33424" w:rsidRDefault="005077D7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50.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194EFB02" w14:textId="62CE7E27" w:rsidR="005077D7" w:rsidRPr="00E33424" w:rsidRDefault="00931D0D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3F5705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 a.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6002F48" w14:textId="4683E5A9" w:rsidR="005077D7" w:rsidRPr="00E33424" w:rsidRDefault="00CC2795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noleggio attrezzatura</w:t>
            </w:r>
          </w:p>
        </w:tc>
        <w:tc>
          <w:tcPr>
            <w:tcW w:w="1369" w:type="dxa"/>
            <w:tcBorders>
              <w:bottom w:val="single" w:sz="4" w:space="0" w:color="auto"/>
            </w:tcBorders>
          </w:tcPr>
          <w:p w14:paraId="50228F6F" w14:textId="55DF3161" w:rsidR="005077D7" w:rsidRPr="00E33424" w:rsidRDefault="00931D0D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parco acquatico</w:t>
            </w:r>
          </w:p>
        </w:tc>
        <w:tc>
          <w:tcPr>
            <w:tcW w:w="1041" w:type="dxa"/>
            <w:tcBorders>
              <w:bottom w:val="single" w:sz="4" w:space="0" w:color="auto"/>
            </w:tcBorders>
          </w:tcPr>
          <w:p w14:paraId="58E56A97" w14:textId="6E7642A8" w:rsidR="005077D7" w:rsidRPr="00E33424" w:rsidRDefault="00931D0D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1</w:t>
            </w: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14:paraId="743717D1" w14:textId="50BDF851" w:rsidR="005077D7" w:rsidRPr="00E33424" w:rsidRDefault="00931D0D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2831/1</w:t>
            </w:r>
          </w:p>
        </w:tc>
        <w:tc>
          <w:tcPr>
            <w:tcW w:w="1502" w:type="dxa"/>
            <w:tcBorders>
              <w:bottom w:val="single" w:sz="4" w:space="0" w:color="auto"/>
            </w:tcBorders>
          </w:tcPr>
          <w:p w14:paraId="00999B86" w14:textId="24417978" w:rsidR="005077D7" w:rsidRPr="00E33424" w:rsidRDefault="00931D0D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Spiaggia Castania </w:t>
            </w:r>
          </w:p>
        </w:tc>
        <w:tc>
          <w:tcPr>
            <w:tcW w:w="909" w:type="dxa"/>
            <w:tcBorders>
              <w:bottom w:val="single" w:sz="4" w:space="0" w:color="auto"/>
            </w:tcBorders>
          </w:tcPr>
          <w:p w14:paraId="1FF01B0E" w14:textId="18E06D39" w:rsidR="005077D7" w:rsidRPr="00E33424" w:rsidRDefault="00931D0D" w:rsidP="00121347">
            <w:pPr>
              <w:ind w:right="43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50</w:t>
            </w:r>
          </w:p>
        </w:tc>
      </w:tr>
      <w:tr w:rsidR="008B495C" w:rsidRPr="001E5DAB" w14:paraId="5DE8DE8D" w14:textId="77777777" w:rsidTr="001D016A">
        <w:trPr>
          <w:trHeight w:val="283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776A9" w14:textId="302F7A56" w:rsidR="008B495C" w:rsidRPr="00931D0D" w:rsidRDefault="008B495C" w:rsidP="008B495C">
            <w:pPr>
              <w:ind w:right="43"/>
              <w:jc w:val="center"/>
              <w:rPr>
                <w:rFonts w:ascii="Arial Narrow" w:eastAsia="Arial" w:hAnsi="Arial Narrow" w:cs="Arial"/>
                <w:b/>
                <w:bCs/>
                <w:sz w:val="18"/>
                <w:szCs w:val="18"/>
                <w:lang w:val="it-IT"/>
              </w:rPr>
            </w:pPr>
            <w:r w:rsidRPr="00931D0D">
              <w:rPr>
                <w:rFonts w:ascii="Arial Narrow" w:eastAsia="Arial" w:hAnsi="Arial Narrow" w:cs="Arial"/>
                <w:b/>
                <w:bCs/>
                <w:sz w:val="18"/>
                <w:szCs w:val="18"/>
                <w:lang w:val="it-IT"/>
              </w:rPr>
              <w:t>x</w:t>
            </w:r>
          </w:p>
        </w:tc>
        <w:tc>
          <w:tcPr>
            <w:tcW w:w="873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44286" w14:textId="6AD34E65" w:rsidR="008B495C" w:rsidRPr="00E33424" w:rsidRDefault="008B495C" w:rsidP="008B495C">
            <w:pPr>
              <w:ind w:right="43"/>
              <w:jc w:val="both"/>
              <w:rPr>
                <w:rFonts w:ascii="Arial Narrow" w:eastAsia="Arial" w:hAnsi="Arial Narrow" w:cs="Arial"/>
                <w:sz w:val="18"/>
                <w:szCs w:val="18"/>
                <w:lang w:val="it-IT"/>
              </w:rPr>
            </w:pP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La voce dell'obbligo di custodia delle attrezzature da spiaggia (ombrelloni, lettini, attrezzature subacquee, attrezzature per il nuoto, ecc.) ordinatamente accatastate e riposte nella parte del demanio marittimo designata </w:t>
            </w:r>
            <w:r w:rsidR="0080638A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dal permesso 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sul demanio marittimo per la loro collocazione e </w:t>
            </w:r>
            <w:r w:rsidR="00AB51EA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consegna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quando non vengono </w:t>
            </w:r>
            <w:r w:rsidR="00AB51EA"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>noleggiati</w:t>
            </w:r>
            <w:r w:rsidRPr="00E33424">
              <w:rPr>
                <w:rFonts w:ascii="Arial Narrow" w:eastAsia="Arial" w:hAnsi="Arial Narrow" w:cs="Arial"/>
                <w:sz w:val="18"/>
                <w:szCs w:val="18"/>
                <w:lang w:val="it-IT"/>
              </w:rPr>
              <w:t xml:space="preserve"> all'utente.</w:t>
            </w:r>
          </w:p>
        </w:tc>
      </w:tr>
    </w:tbl>
    <w:p w14:paraId="0B535204" w14:textId="77777777" w:rsidR="009630A9" w:rsidRPr="00FC67D3" w:rsidRDefault="009630A9" w:rsidP="00B42CEA">
      <w:pPr>
        <w:ind w:right="43"/>
        <w:rPr>
          <w:rFonts w:ascii="Arial Narrow" w:hAnsi="Arial Narrow"/>
          <w:sz w:val="24"/>
          <w:szCs w:val="24"/>
          <w:lang w:val="it-IT"/>
        </w:rPr>
      </w:pPr>
    </w:p>
    <w:p w14:paraId="066598A4" w14:textId="766052E4" w:rsidR="00E16919" w:rsidRPr="00FC67D3" w:rsidRDefault="00207D2D" w:rsidP="00FD020F">
      <w:pPr>
        <w:ind w:right="43"/>
        <w:jc w:val="center"/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6858F3E8" wp14:editId="3791E785">
            <wp:extent cx="4320000" cy="2552787"/>
            <wp:effectExtent l="0" t="0" r="4445" b="0"/>
            <wp:docPr id="734880098" name="Slika 1" descr="Slika na kojoj se prikazuje tekst, karta, snimka zaslona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80098" name="Slika 1" descr="Slika na kojoj se prikazuje tekst, karta, snimka zaslona, softver&#10;&#10;Opis je automatski generiran"/>
                    <pic:cNvPicPr/>
                  </pic:nvPicPr>
                  <pic:blipFill rotWithShape="1">
                    <a:blip r:embed="rId8"/>
                    <a:srcRect l="1224" t="15242" r="21593" b="8554"/>
                    <a:stretch/>
                  </pic:blipFill>
                  <pic:spPr bwMode="auto">
                    <a:xfrm>
                      <a:off x="0" y="0"/>
                      <a:ext cx="4320000" cy="2552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C8EBC" w14:textId="0A0D8BB1" w:rsidR="00F13606" w:rsidRPr="00FC67D3" w:rsidRDefault="00F13606" w:rsidP="00DE71AB">
      <w:pPr>
        <w:ind w:right="43"/>
        <w:jc w:val="center"/>
        <w:rPr>
          <w:rFonts w:ascii="Arial Narrow" w:hAnsi="Arial Narrow"/>
          <w:b/>
          <w:bCs/>
          <w:sz w:val="24"/>
          <w:szCs w:val="24"/>
          <w:lang w:val="it-IT"/>
        </w:rPr>
      </w:pPr>
    </w:p>
    <w:p w14:paraId="0CBFFFE3" w14:textId="0BD00655" w:rsidR="00207D2D" w:rsidRPr="00FC67D3" w:rsidRDefault="00207D2D" w:rsidP="00DE71AB">
      <w:pPr>
        <w:ind w:right="43"/>
        <w:jc w:val="center"/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noProof/>
          <w:lang w:val="it-IT"/>
        </w:rPr>
        <w:lastRenderedPageBreak/>
        <w:drawing>
          <wp:inline distT="0" distB="0" distL="0" distR="0" wp14:anchorId="468F9104" wp14:editId="0CBB31C1">
            <wp:extent cx="4299849" cy="2556000"/>
            <wp:effectExtent l="0" t="0" r="5715" b="0"/>
            <wp:docPr id="966859223" name="Slika 1" descr="Slika na kojoj se prikazuje tekst, snimka zaslona, softver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59223" name="Slika 1" descr="Slika na kojoj se prikazuje tekst, snimka zaslona, softver, Multimedijski softver&#10;&#10;Opis je automatski generiran"/>
                    <pic:cNvPicPr/>
                  </pic:nvPicPr>
                  <pic:blipFill rotWithShape="1">
                    <a:blip r:embed="rId9"/>
                    <a:srcRect l="856" t="21262" r="38130" b="10296"/>
                    <a:stretch/>
                  </pic:blipFill>
                  <pic:spPr bwMode="auto">
                    <a:xfrm>
                      <a:off x="0" y="0"/>
                      <a:ext cx="4299849" cy="25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F7E88" w14:textId="758DBFB8" w:rsidR="00F13606" w:rsidRPr="00FC67D3" w:rsidRDefault="00F13606" w:rsidP="00DE71AB">
      <w:pPr>
        <w:ind w:right="43"/>
        <w:jc w:val="center"/>
        <w:rPr>
          <w:rFonts w:ascii="Arial Narrow" w:hAnsi="Arial Narrow"/>
          <w:b/>
          <w:bCs/>
          <w:sz w:val="24"/>
          <w:szCs w:val="24"/>
          <w:lang w:val="it-IT"/>
        </w:rPr>
      </w:pPr>
    </w:p>
    <w:p w14:paraId="09169105" w14:textId="20117F01" w:rsidR="00F13606" w:rsidRPr="00FC67D3" w:rsidRDefault="00207D2D" w:rsidP="00DE71AB">
      <w:pPr>
        <w:ind w:right="43"/>
        <w:jc w:val="center"/>
        <w:rPr>
          <w:rFonts w:ascii="Arial Narrow" w:hAnsi="Arial Narrow"/>
          <w:b/>
          <w:bCs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5A4205C1" wp14:editId="31E3A664">
            <wp:extent cx="4319670" cy="2484000"/>
            <wp:effectExtent l="0" t="0" r="5080" b="0"/>
            <wp:docPr id="385897787" name="Slika 1" descr="Slika na kojoj se prikazuje snimka zaslona, tekst, kart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97787" name="Slika 1" descr="Slika na kojoj se prikazuje snimka zaslona, tekst, karta, Multimedijski softver&#10;&#10;Opis je automatski generiran"/>
                    <pic:cNvPicPr/>
                  </pic:nvPicPr>
                  <pic:blipFill rotWithShape="1">
                    <a:blip r:embed="rId10"/>
                    <a:srcRect l="1102" t="13500" r="39476" b="25756"/>
                    <a:stretch/>
                  </pic:blipFill>
                  <pic:spPr bwMode="auto">
                    <a:xfrm>
                      <a:off x="0" y="0"/>
                      <a:ext cx="4319670" cy="24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0BA5B" w14:textId="4F186826" w:rsidR="000C74D8" w:rsidRPr="00FC67D3" w:rsidRDefault="000C74D8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1AD11C50" w14:textId="6337F57D" w:rsidR="00207D2D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74D1A0BC" wp14:editId="291054D1">
            <wp:extent cx="4338851" cy="2624074"/>
            <wp:effectExtent l="0" t="0" r="5080" b="5080"/>
            <wp:docPr id="46008252" name="Slika 1" descr="Slika na kojoj se prikazuje snimka zaslona, tekst, kart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08252" name="Slika 1" descr="Slika na kojoj se prikazuje snimka zaslona, tekst, karta, Multimedijski softver&#10;&#10;Opis je automatski generiran"/>
                    <pic:cNvPicPr/>
                  </pic:nvPicPr>
                  <pic:blipFill rotWithShape="1">
                    <a:blip r:embed="rId11"/>
                    <a:srcRect l="857" t="28830" r="40093" b="7683"/>
                    <a:stretch/>
                  </pic:blipFill>
                  <pic:spPr bwMode="auto">
                    <a:xfrm>
                      <a:off x="0" y="0"/>
                      <a:ext cx="4339568" cy="262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6FEBA" w14:textId="77777777" w:rsidR="000C74D8" w:rsidRPr="00FC67D3" w:rsidRDefault="000C74D8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50476289" w14:textId="3BC94A94" w:rsidR="000C74D8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FC67D3">
        <w:rPr>
          <w:noProof/>
          <w:lang w:val="it-IT"/>
        </w:rPr>
        <w:lastRenderedPageBreak/>
        <w:drawing>
          <wp:inline distT="0" distB="0" distL="0" distR="0" wp14:anchorId="343ED2D4" wp14:editId="692AD84B">
            <wp:extent cx="4402349" cy="2698928"/>
            <wp:effectExtent l="0" t="0" r="0" b="6350"/>
            <wp:docPr id="101265649" name="Slika 1" descr="Slika na kojoj se prikazuje karta, tekst, snimka zaslon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5649" name="Slika 1" descr="Slika na kojoj se prikazuje karta, tekst, snimka zaslona, Multimedijski softver&#10;&#10;Opis je automatski generiran"/>
                    <pic:cNvPicPr/>
                  </pic:nvPicPr>
                  <pic:blipFill rotWithShape="1">
                    <a:blip r:embed="rId12"/>
                    <a:srcRect l="1470" t="15720" r="36919" b="17133"/>
                    <a:stretch/>
                  </pic:blipFill>
                  <pic:spPr bwMode="auto">
                    <a:xfrm>
                      <a:off x="0" y="0"/>
                      <a:ext cx="4403372" cy="2699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90531" w14:textId="77777777" w:rsidR="00207D2D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6B0F7654" w14:textId="45CCE965" w:rsidR="005A60BB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61229B29" wp14:editId="07A75B13">
            <wp:extent cx="4384947" cy="2628000"/>
            <wp:effectExtent l="0" t="0" r="0" b="1270"/>
            <wp:docPr id="141799533" name="Slika 1" descr="Slika na kojoj se prikazuje tekst, karta, snimka zaslona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9533" name="Slika 1" descr="Slika na kojoj se prikazuje tekst, karta, snimka zaslona, softver&#10;&#10;Opis je automatski generiran"/>
                    <pic:cNvPicPr/>
                  </pic:nvPicPr>
                  <pic:blipFill rotWithShape="1">
                    <a:blip r:embed="rId13"/>
                    <a:srcRect l="1592" t="31722" r="41943" b="8119"/>
                    <a:stretch/>
                  </pic:blipFill>
                  <pic:spPr bwMode="auto">
                    <a:xfrm>
                      <a:off x="0" y="0"/>
                      <a:ext cx="4384947" cy="26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54812" w14:textId="42430FB6" w:rsidR="00B7504E" w:rsidRPr="00FC67D3" w:rsidRDefault="00B7504E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05D19306" w14:textId="76478BB9" w:rsidR="005A60BB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31C8339D" wp14:editId="6870EE2A">
            <wp:extent cx="4318871" cy="2443276"/>
            <wp:effectExtent l="0" t="0" r="5715" b="0"/>
            <wp:docPr id="388391555" name="Slika 1" descr="Slika na kojoj se prikazuje tekst, snimka zaslona, Multimedijski softver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91555" name="Slika 1" descr="Slika na kojoj se prikazuje tekst, snimka zaslona, Multimedijski softver, softver&#10;&#10;Opis je automatski generiran"/>
                    <pic:cNvPicPr/>
                  </pic:nvPicPr>
                  <pic:blipFill rotWithShape="1">
                    <a:blip r:embed="rId14"/>
                    <a:srcRect l="1716" t="22283" r="40187" b="19288"/>
                    <a:stretch/>
                  </pic:blipFill>
                  <pic:spPr bwMode="auto">
                    <a:xfrm>
                      <a:off x="0" y="0"/>
                      <a:ext cx="4320000" cy="244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E54DF" w14:textId="77777777" w:rsidR="000C74D8" w:rsidRPr="00FC67D3" w:rsidRDefault="000C74D8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2ABE1045" w14:textId="0C4F1739" w:rsidR="00814CB4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513A9044" wp14:editId="4EBD6123">
            <wp:extent cx="4307606" cy="2700000"/>
            <wp:effectExtent l="0" t="0" r="0" b="5715"/>
            <wp:docPr id="1751793284" name="Slika 1" descr="Slika na kojoj se prikazuje tekst, snimka zaslona, kart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93284" name="Slika 1" descr="Slika na kojoj se prikazuje tekst, snimka zaslona, karta, Multimedijski softver&#10;&#10;Opis je automatski generiran"/>
                    <pic:cNvPicPr/>
                  </pic:nvPicPr>
                  <pic:blipFill rotWithShape="1">
                    <a:blip r:embed="rId15"/>
                    <a:srcRect l="1471" t="15023" r="43411" b="23559"/>
                    <a:stretch/>
                  </pic:blipFill>
                  <pic:spPr bwMode="auto">
                    <a:xfrm>
                      <a:off x="0" y="0"/>
                      <a:ext cx="4307606" cy="27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FBAB3" w14:textId="27B2ED18" w:rsidR="00814CB4" w:rsidRPr="00FC67D3" w:rsidRDefault="00814CB4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63BC64F0" w14:textId="32F1B79F" w:rsidR="00814CB4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7E1E0AC7" wp14:editId="61906116">
            <wp:extent cx="4356000" cy="2628930"/>
            <wp:effectExtent l="0" t="0" r="6985" b="0"/>
            <wp:docPr id="325513312" name="Slika 1" descr="Slika na kojoj se prikazuje tekst, karta, snimka zaslon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13312" name="Slika 1" descr="Slika na kojoj se prikazuje tekst, karta, snimka zaslona, Multimedijski softver&#10;&#10;Opis je automatski generiran"/>
                    <pic:cNvPicPr/>
                  </pic:nvPicPr>
                  <pic:blipFill rotWithShape="1">
                    <a:blip r:embed="rId16"/>
                    <a:srcRect l="1615" t="24858" r="41395" b="13997"/>
                    <a:stretch/>
                  </pic:blipFill>
                  <pic:spPr bwMode="auto">
                    <a:xfrm>
                      <a:off x="0" y="0"/>
                      <a:ext cx="4356000" cy="262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4F09A" w14:textId="77777777" w:rsidR="00207D2D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58111508" w14:textId="4A814920" w:rsidR="00207D2D" w:rsidRPr="00FC67D3" w:rsidRDefault="00683CAF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6D7F13">
        <w:rPr>
          <w:rFonts w:ascii="Arial Narrow" w:hAnsi="Arial Narrow"/>
          <w:noProof/>
          <w:sz w:val="24"/>
          <w:szCs w:val="24"/>
          <w:lang w:val="hr-HR"/>
        </w:rPr>
        <w:lastRenderedPageBreak/>
        <w:drawing>
          <wp:inline distT="0" distB="0" distL="0" distR="0" wp14:anchorId="76612EDC" wp14:editId="094FAC08">
            <wp:extent cx="4284303" cy="2664000"/>
            <wp:effectExtent l="0" t="0" r="2540" b="3175"/>
            <wp:docPr id="216908276" name="Slika 1" descr="Slika na kojoj se prikazuje karta, snimka zaslona,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08276" name="Slika 1" descr="Slika na kojoj se prikazuje karta, snimka zaslona, iz zraka&#10;&#10;Sadržaj generiran uz AI možda nije točan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84303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567BF" w14:textId="7345A32D" w:rsidR="00583B9E" w:rsidRPr="00FC67D3" w:rsidRDefault="00207D2D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  <w:r w:rsidRPr="00FC67D3">
        <w:rPr>
          <w:noProof/>
          <w:lang w:val="it-IT"/>
        </w:rPr>
        <w:drawing>
          <wp:inline distT="0" distB="0" distL="0" distR="0" wp14:anchorId="5191DCAC" wp14:editId="63CB9EE7">
            <wp:extent cx="4320000" cy="3053844"/>
            <wp:effectExtent l="0" t="0" r="4445" b="0"/>
            <wp:docPr id="1011936491" name="Slika 1" descr="Slika na kojoj se prikazuje tekst, karta, snimka zaslona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936491" name="Slika 1" descr="Slika na kojoj se prikazuje tekst, karta, snimka zaslona, softver&#10;&#10;Opis je automatski generiran"/>
                    <pic:cNvPicPr/>
                  </pic:nvPicPr>
                  <pic:blipFill rotWithShape="1">
                    <a:blip r:embed="rId18"/>
                    <a:srcRect l="5577" t="15024" r="51766" b="31370"/>
                    <a:stretch/>
                  </pic:blipFill>
                  <pic:spPr bwMode="auto">
                    <a:xfrm>
                      <a:off x="0" y="0"/>
                      <a:ext cx="4320000" cy="3053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73C90" w14:textId="77777777" w:rsidR="00583B9E" w:rsidRPr="00FC67D3" w:rsidRDefault="00583B9E" w:rsidP="00B73EBA">
      <w:pPr>
        <w:ind w:right="43"/>
        <w:jc w:val="center"/>
        <w:rPr>
          <w:rFonts w:ascii="Arial Narrow" w:hAnsi="Arial Narrow"/>
          <w:sz w:val="24"/>
          <w:szCs w:val="24"/>
          <w:lang w:val="it-IT"/>
        </w:rPr>
      </w:pPr>
    </w:p>
    <w:p w14:paraId="2EADDAB1" w14:textId="77777777" w:rsidR="0024200E" w:rsidRPr="007365E1" w:rsidRDefault="0024200E" w:rsidP="007365E1">
      <w:pPr>
        <w:pStyle w:val="StandardWeb"/>
        <w:jc w:val="center"/>
        <w:rPr>
          <w:rFonts w:ascii="Arial Narrow" w:eastAsia="Arial" w:hAnsi="Arial Narrow" w:cs="Arial"/>
          <w:b/>
          <w:bCs/>
          <w:lang w:val="it-IT" w:eastAsia="hr-HR"/>
        </w:rPr>
      </w:pPr>
      <w:r w:rsidRPr="007365E1">
        <w:rPr>
          <w:rFonts w:ascii="Arial Narrow" w:eastAsia="Arial" w:hAnsi="Arial Narrow" w:cs="Arial"/>
          <w:b/>
          <w:bCs/>
          <w:lang w:val="it-IT" w:eastAsia="hr-HR"/>
        </w:rPr>
        <w:t>II</w:t>
      </w:r>
    </w:p>
    <w:p w14:paraId="5EAB89E5" w14:textId="77777777" w:rsidR="0024200E" w:rsidRPr="007365E1" w:rsidRDefault="0024200E" w:rsidP="00443B6A">
      <w:pPr>
        <w:pStyle w:val="StandardWeb"/>
        <w:spacing w:before="0" w:beforeAutospacing="0" w:after="0" w:afterAutospacing="0"/>
        <w:ind w:firstLine="720"/>
        <w:rPr>
          <w:rFonts w:ascii="Arial Narrow" w:eastAsia="Arial" w:hAnsi="Arial Narrow" w:cs="Arial"/>
          <w:lang w:val="it-IT" w:eastAsia="hr-HR"/>
        </w:rPr>
      </w:pPr>
      <w:r w:rsidRPr="007365E1">
        <w:rPr>
          <w:rFonts w:ascii="Arial Narrow" w:eastAsia="Arial" w:hAnsi="Arial Narrow" w:cs="Arial"/>
          <w:lang w:val="it-IT" w:eastAsia="hr-HR"/>
        </w:rPr>
        <w:t>Le altre disposizioni del Piano rimangono inalterate e in vigore.</w:t>
      </w:r>
    </w:p>
    <w:p w14:paraId="75D60EF9" w14:textId="77777777" w:rsidR="0024200E" w:rsidRPr="007365E1" w:rsidRDefault="0024200E" w:rsidP="00443B6A">
      <w:pPr>
        <w:pStyle w:val="StandardWeb"/>
        <w:spacing w:before="0" w:beforeAutospacing="0" w:after="0" w:afterAutospacing="0"/>
        <w:ind w:firstLine="720"/>
        <w:rPr>
          <w:rFonts w:ascii="Arial Narrow" w:eastAsia="Arial" w:hAnsi="Arial Narrow" w:cs="Arial"/>
          <w:lang w:val="it-IT" w:eastAsia="hr-HR"/>
        </w:rPr>
      </w:pPr>
      <w:r w:rsidRPr="007365E1">
        <w:rPr>
          <w:rFonts w:ascii="Arial Narrow" w:eastAsia="Arial" w:hAnsi="Arial Narrow" w:cs="Arial"/>
          <w:lang w:val="it-IT" w:eastAsia="hr-HR"/>
        </w:rPr>
        <w:t>Le II modifiche e integrazioni del Piano entrano in vigore otto (8) giorni dopo la pubblicazione nel Bollettino ufficiale della Città di Novigrad – Cittanova.</w:t>
      </w:r>
    </w:p>
    <w:p w14:paraId="41DB7C07" w14:textId="77777777" w:rsidR="0003713D" w:rsidRPr="007365E1" w:rsidRDefault="0003713D" w:rsidP="00443B6A">
      <w:pPr>
        <w:ind w:right="43"/>
        <w:jc w:val="center"/>
        <w:rPr>
          <w:rFonts w:ascii="Arial Narrow" w:eastAsia="Arial" w:hAnsi="Arial Narrow" w:cs="Arial"/>
          <w:sz w:val="24"/>
          <w:szCs w:val="24"/>
          <w:lang w:val="it-IT"/>
        </w:rPr>
      </w:pPr>
    </w:p>
    <w:p w14:paraId="78A38276" w14:textId="77777777" w:rsidR="00AD06AF" w:rsidRPr="007365E1" w:rsidRDefault="00AD06AF" w:rsidP="00443B6A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</w:p>
    <w:p w14:paraId="6D42CF0C" w14:textId="418BB7C2" w:rsidR="00AD06AF" w:rsidRPr="007365E1" w:rsidRDefault="00E9444E" w:rsidP="00443B6A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 w:rsidRPr="007365E1">
        <w:rPr>
          <w:rFonts w:ascii="Arial Narrow" w:eastAsia="Arial" w:hAnsi="Arial Narrow" w:cs="Arial"/>
          <w:sz w:val="24"/>
          <w:szCs w:val="24"/>
          <w:lang w:val="it-IT"/>
        </w:rPr>
        <w:t>CLASSE</w:t>
      </w:r>
      <w:r w:rsidR="00AD06AF" w:rsidRPr="007365E1">
        <w:rPr>
          <w:rFonts w:ascii="Arial Narrow" w:eastAsia="Arial" w:hAnsi="Arial Narrow" w:cs="Arial"/>
          <w:sz w:val="24"/>
          <w:szCs w:val="24"/>
          <w:lang w:val="it-IT"/>
        </w:rPr>
        <w:t>:</w:t>
      </w:r>
      <w:r w:rsidR="0003713D" w:rsidRPr="007365E1">
        <w:rPr>
          <w:rFonts w:ascii="Arial Narrow" w:eastAsia="Arial" w:hAnsi="Arial Narrow" w:cs="Arial"/>
          <w:sz w:val="24"/>
          <w:szCs w:val="24"/>
          <w:lang w:val="it-IT"/>
        </w:rPr>
        <w:t xml:space="preserve"> 342-03/23-01/05</w:t>
      </w:r>
    </w:p>
    <w:p w14:paraId="0099FDC2" w14:textId="15040E53" w:rsidR="00AD06AF" w:rsidRPr="007365E1" w:rsidRDefault="00E9444E" w:rsidP="00443B6A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proofErr w:type="gramStart"/>
      <w:r w:rsidRPr="007365E1">
        <w:rPr>
          <w:rFonts w:ascii="Arial Narrow" w:eastAsia="Arial" w:hAnsi="Arial Narrow" w:cs="Arial"/>
          <w:sz w:val="24"/>
          <w:szCs w:val="24"/>
          <w:lang w:val="it-IT"/>
        </w:rPr>
        <w:t>N.PROT</w:t>
      </w:r>
      <w:proofErr w:type="gramEnd"/>
      <w:r w:rsidRPr="007365E1">
        <w:rPr>
          <w:rFonts w:ascii="Arial Narrow" w:eastAsia="Arial" w:hAnsi="Arial Narrow" w:cs="Arial"/>
          <w:sz w:val="24"/>
          <w:szCs w:val="24"/>
          <w:lang w:val="it-IT"/>
        </w:rPr>
        <w:t>.:</w:t>
      </w:r>
      <w:r w:rsidR="0003713D" w:rsidRPr="007365E1">
        <w:rPr>
          <w:rFonts w:ascii="Arial Narrow" w:eastAsia="Arial" w:hAnsi="Arial Narrow" w:cs="Arial"/>
          <w:sz w:val="24"/>
          <w:szCs w:val="24"/>
          <w:lang w:val="it-IT"/>
        </w:rPr>
        <w:t xml:space="preserve"> 2163-5-02-</w:t>
      </w:r>
    </w:p>
    <w:p w14:paraId="5A22467C" w14:textId="5D015DAA" w:rsidR="00AD06AF" w:rsidRPr="007365E1" w:rsidRDefault="002F11A5" w:rsidP="00443B6A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proofErr w:type="gramStart"/>
      <w:r w:rsidRPr="007365E1">
        <w:rPr>
          <w:rFonts w:ascii="Arial Narrow" w:eastAsia="Arial" w:hAnsi="Arial Narrow" w:cs="Arial"/>
          <w:sz w:val="24"/>
          <w:szCs w:val="24"/>
          <w:lang w:val="it-IT"/>
        </w:rPr>
        <w:t>Cittanova</w:t>
      </w:r>
      <w:r w:rsidR="004D3A7D">
        <w:rPr>
          <w:rFonts w:ascii="Arial Narrow" w:eastAsia="Arial" w:hAnsi="Arial Narrow" w:cs="Arial"/>
          <w:sz w:val="24"/>
          <w:szCs w:val="24"/>
          <w:lang w:val="it-IT"/>
        </w:rPr>
        <w:t>,_</w:t>
      </w:r>
      <w:proofErr w:type="gramEnd"/>
      <w:r w:rsidR="004D3A7D">
        <w:rPr>
          <w:rFonts w:ascii="Arial Narrow" w:eastAsia="Arial" w:hAnsi="Arial Narrow" w:cs="Arial"/>
          <w:sz w:val="24"/>
          <w:szCs w:val="24"/>
          <w:lang w:val="it-IT"/>
        </w:rPr>
        <w:t>_____________</w:t>
      </w:r>
    </w:p>
    <w:p w14:paraId="21B5DDBE" w14:textId="0BEBFDB8" w:rsidR="00901D4A" w:rsidRPr="00FC67D3" w:rsidRDefault="00901D4A" w:rsidP="00BE37DA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4567B7D2" w14:textId="77777777" w:rsidR="0003713D" w:rsidRPr="00FC67D3" w:rsidRDefault="0003713D" w:rsidP="00BE37DA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2FA0819D" w14:textId="42EA2202" w:rsidR="00AD06AF" w:rsidRPr="00FC67D3" w:rsidRDefault="00683CAF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  <w:r>
        <w:rPr>
          <w:rFonts w:ascii="Arial Narrow" w:hAnsi="Arial Narrow" w:cs="Arial"/>
          <w:b/>
          <w:bCs/>
          <w:sz w:val="24"/>
          <w:szCs w:val="24"/>
          <w:lang w:val="it-IT"/>
        </w:rPr>
        <w:lastRenderedPageBreak/>
        <w:t xml:space="preserve">IL </w:t>
      </w:r>
      <w:r w:rsidR="002F11A5" w:rsidRPr="00FC67D3">
        <w:rPr>
          <w:rFonts w:ascii="Arial Narrow" w:hAnsi="Arial Narrow" w:cs="Arial"/>
          <w:b/>
          <w:bCs/>
          <w:sz w:val="24"/>
          <w:szCs w:val="24"/>
          <w:lang w:val="it-IT"/>
        </w:rPr>
        <w:t>CONSILGIO CITTADINO DELLA CITTÀ</w:t>
      </w:r>
      <w:r w:rsidR="00AD06AF" w:rsidRPr="00FC67D3">
        <w:rPr>
          <w:rFonts w:ascii="Arial Narrow" w:hAnsi="Arial Narrow" w:cs="Arial"/>
          <w:b/>
          <w:bCs/>
          <w:sz w:val="24"/>
          <w:szCs w:val="24"/>
          <w:lang w:val="it-IT"/>
        </w:rPr>
        <w:t xml:space="preserve"> </w:t>
      </w:r>
      <w:r w:rsidR="002F11A5" w:rsidRPr="00FC67D3">
        <w:rPr>
          <w:rFonts w:ascii="Arial Narrow" w:hAnsi="Arial Narrow" w:cs="Arial"/>
          <w:b/>
          <w:bCs/>
          <w:sz w:val="24"/>
          <w:szCs w:val="24"/>
          <w:lang w:val="it-IT"/>
        </w:rPr>
        <w:t xml:space="preserve">DI </w:t>
      </w:r>
      <w:r w:rsidR="00AD06AF" w:rsidRPr="00FC67D3">
        <w:rPr>
          <w:rFonts w:ascii="Arial Narrow" w:hAnsi="Arial Narrow" w:cs="Arial"/>
          <w:b/>
          <w:bCs/>
          <w:sz w:val="24"/>
          <w:szCs w:val="24"/>
          <w:lang w:val="it-IT"/>
        </w:rPr>
        <w:t>NOVIGRAD-CITTANOVA</w:t>
      </w:r>
    </w:p>
    <w:p w14:paraId="1CFC18FB" w14:textId="4FE82C42" w:rsidR="00181A49" w:rsidRPr="00FC67D3" w:rsidRDefault="00683CAF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  <w:r>
        <w:rPr>
          <w:rFonts w:ascii="Arial Narrow" w:hAnsi="Arial Narrow" w:cs="Arial"/>
          <w:b/>
          <w:bCs/>
          <w:sz w:val="24"/>
          <w:szCs w:val="24"/>
          <w:lang w:val="it-IT"/>
        </w:rPr>
        <w:t xml:space="preserve">LA </w:t>
      </w:r>
      <w:r w:rsidR="00181A49" w:rsidRPr="00FC67D3">
        <w:rPr>
          <w:rFonts w:ascii="Arial Narrow" w:hAnsi="Arial Narrow" w:cs="Arial"/>
          <w:b/>
          <w:bCs/>
          <w:sz w:val="24"/>
          <w:szCs w:val="24"/>
          <w:lang w:val="it-IT"/>
        </w:rPr>
        <w:t>P</w:t>
      </w:r>
      <w:r w:rsidR="002F11A5" w:rsidRPr="00FC67D3">
        <w:rPr>
          <w:rFonts w:ascii="Arial Narrow" w:hAnsi="Arial Narrow" w:cs="Arial"/>
          <w:b/>
          <w:bCs/>
          <w:sz w:val="24"/>
          <w:szCs w:val="24"/>
          <w:lang w:val="it-IT"/>
        </w:rPr>
        <w:t>RESIDENTE DEL CONSIGLIO CITTADINO</w:t>
      </w:r>
    </w:p>
    <w:p w14:paraId="08043B70" w14:textId="46A663AE" w:rsidR="00AD06AF" w:rsidRDefault="00AD06AF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4EC45BC2" w14:textId="78F67A05" w:rsidR="00683CAF" w:rsidRPr="00683CAF" w:rsidRDefault="00683CAF" w:rsidP="00AD06AF">
      <w:pPr>
        <w:ind w:right="43"/>
        <w:jc w:val="center"/>
        <w:rPr>
          <w:rFonts w:ascii="Arial Narrow" w:hAnsi="Arial Narrow" w:cs="Arial"/>
          <w:sz w:val="24"/>
          <w:szCs w:val="24"/>
          <w:lang w:val="it-IT"/>
        </w:rPr>
      </w:pPr>
      <w:r w:rsidRPr="00683CAF">
        <w:rPr>
          <w:rFonts w:ascii="Arial Narrow" w:hAnsi="Arial Narrow" w:cs="Arial"/>
          <w:sz w:val="24"/>
          <w:szCs w:val="24"/>
          <w:lang w:val="it-IT"/>
        </w:rPr>
        <w:t>Katarina Nemet</w:t>
      </w:r>
    </w:p>
    <w:p w14:paraId="0B61FE06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FD84F78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4C2F0679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0F3F3D59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D0B9C57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690E8BD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43152884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188B179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1F2AF21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0641F6B0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691EBCFC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E35E712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03459B42" w14:textId="77777777" w:rsidR="00905EC5" w:rsidRPr="00FC67D3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6506D681" w14:textId="77777777" w:rsidR="00905EC5" w:rsidRDefault="00905EC5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22D53CE3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650579B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5577E38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5635B679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1D94608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47F089FC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49AA6C2B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0BB38132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68332120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F30F93A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0180735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E2526C8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68690A6B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C3ADE36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6DF1E871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699EEAAC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0C350723" w14:textId="77777777" w:rsidR="001C3517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9DC1AEB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5B98AD3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1E9197E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17D320A3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6CFC0127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186708AA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554CC682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2800A563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0B08AD39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3C96C29C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758F167C" w14:textId="77777777" w:rsidR="008C2DE7" w:rsidRDefault="008C2DE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0E2D5FAB" w14:textId="77777777" w:rsidR="001C3517" w:rsidRPr="00FC67D3" w:rsidRDefault="001C3517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1617ADB6" w14:textId="6EF69C1B" w:rsidR="00905EC5" w:rsidRPr="00FC67D3" w:rsidRDefault="004763E5" w:rsidP="00905EC5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 w:cs="Arial"/>
          <w:b/>
          <w:bCs/>
          <w:sz w:val="24"/>
          <w:szCs w:val="24"/>
          <w:lang w:val="it-IT"/>
        </w:rPr>
        <w:lastRenderedPageBreak/>
        <w:t>DELUCIDAZIONE</w:t>
      </w:r>
    </w:p>
    <w:p w14:paraId="2DDC7808" w14:textId="77777777" w:rsidR="00905EC5" w:rsidRPr="00FC67D3" w:rsidRDefault="00905EC5" w:rsidP="00905EC5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156D2C6F" w14:textId="77777777" w:rsidR="00905EC5" w:rsidRPr="00FC67D3" w:rsidRDefault="00905EC5" w:rsidP="00905EC5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52931282" w14:textId="23FECB26" w:rsidR="00905EC5" w:rsidRPr="00FC67D3" w:rsidRDefault="00905EC5" w:rsidP="00905EC5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it-IT"/>
        </w:rPr>
      </w:pPr>
      <w:r w:rsidRPr="00FC67D3">
        <w:rPr>
          <w:rFonts w:ascii="Arial Narrow" w:hAnsi="Arial Narrow" w:cs="Arial"/>
          <w:b/>
          <w:bCs/>
          <w:sz w:val="24"/>
          <w:szCs w:val="24"/>
          <w:lang w:val="it-IT"/>
        </w:rPr>
        <w:t>I</w:t>
      </w:r>
      <w:r w:rsidRPr="00FC67D3">
        <w:rPr>
          <w:rFonts w:ascii="Arial Narrow" w:hAnsi="Arial Narrow" w:cs="Arial"/>
          <w:b/>
          <w:bCs/>
          <w:sz w:val="24"/>
          <w:szCs w:val="24"/>
          <w:lang w:val="it-IT"/>
        </w:rPr>
        <w:tab/>
      </w:r>
      <w:r w:rsidR="004763E5" w:rsidRPr="00FC67D3">
        <w:rPr>
          <w:rFonts w:ascii="Arial Narrow" w:hAnsi="Arial Narrow" w:cs="Arial"/>
          <w:b/>
          <w:bCs/>
          <w:sz w:val="24"/>
          <w:szCs w:val="24"/>
          <w:lang w:val="it-IT"/>
        </w:rPr>
        <w:t>BASE GIURIDICA PER L'ADOZIONE DELL'ATTO</w:t>
      </w:r>
      <w:r w:rsidRPr="00FC67D3">
        <w:rPr>
          <w:rFonts w:ascii="Arial Narrow" w:hAnsi="Arial Narrow" w:cs="Arial"/>
          <w:b/>
          <w:bCs/>
          <w:sz w:val="24"/>
          <w:szCs w:val="24"/>
          <w:lang w:val="it-IT"/>
        </w:rPr>
        <w:t xml:space="preserve"> </w:t>
      </w:r>
    </w:p>
    <w:p w14:paraId="6AF88C95" w14:textId="77777777" w:rsidR="00905EC5" w:rsidRDefault="00905EC5" w:rsidP="00905EC5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2A27BC29" w14:textId="73ED419C" w:rsidR="001C3517" w:rsidRPr="00243002" w:rsidRDefault="008C2DE7" w:rsidP="008C2DE7">
      <w:pPr>
        <w:ind w:right="43" w:firstLine="720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>
        <w:rPr>
          <w:rFonts w:ascii="Arial Narrow" w:eastAsia="Arial" w:hAnsi="Arial Narrow" w:cs="Arial"/>
          <w:sz w:val="24"/>
          <w:szCs w:val="24"/>
          <w:lang w:val="it-IT"/>
        </w:rPr>
        <w:t>La</w:t>
      </w:r>
      <w:r w:rsidR="001C3517" w:rsidRPr="00243002">
        <w:rPr>
          <w:rFonts w:ascii="Arial Narrow" w:eastAsia="Arial" w:hAnsi="Arial Narrow" w:cs="Arial"/>
          <w:sz w:val="24"/>
          <w:szCs w:val="24"/>
          <w:lang w:val="it-IT"/>
        </w:rPr>
        <w:t xml:space="preserve"> Legge sul demanio marittimo e sui porti marittimi (Gazzetta ufficiale della Repubblica di Croazia n. 83/23 - di seguito: Legge) prescrive l'obbligo </w:t>
      </w:r>
      <w:r w:rsidR="00F34BC0">
        <w:rPr>
          <w:rFonts w:ascii="Arial Narrow" w:eastAsia="Arial" w:hAnsi="Arial Narrow" w:cs="Arial"/>
          <w:sz w:val="24"/>
          <w:szCs w:val="24"/>
          <w:lang w:val="it-IT"/>
        </w:rPr>
        <w:t>di emanare il</w:t>
      </w:r>
      <w:r w:rsidR="001C3517" w:rsidRPr="00243002">
        <w:rPr>
          <w:rFonts w:ascii="Arial Narrow" w:eastAsia="Arial" w:hAnsi="Arial Narrow" w:cs="Arial"/>
          <w:sz w:val="24"/>
          <w:szCs w:val="24"/>
          <w:lang w:val="it-IT"/>
        </w:rPr>
        <w:t xml:space="preserve"> </w:t>
      </w:r>
      <w:r w:rsidR="00F34BC0">
        <w:rPr>
          <w:rFonts w:ascii="Arial Narrow" w:eastAsia="Arial" w:hAnsi="Arial Narrow" w:cs="Arial"/>
          <w:sz w:val="24"/>
          <w:szCs w:val="24"/>
          <w:lang w:val="it-IT"/>
        </w:rPr>
        <w:t>P</w:t>
      </w:r>
      <w:r w:rsidR="001C3517" w:rsidRPr="00243002">
        <w:rPr>
          <w:rFonts w:ascii="Arial Narrow" w:eastAsia="Arial" w:hAnsi="Arial Narrow" w:cs="Arial"/>
          <w:sz w:val="24"/>
          <w:szCs w:val="24"/>
          <w:lang w:val="it-IT"/>
        </w:rPr>
        <w:t>iano di gestione del demanio marittimo</w:t>
      </w:r>
      <w:r w:rsidR="00F34BC0">
        <w:rPr>
          <w:rFonts w:ascii="Arial Narrow" w:eastAsia="Arial" w:hAnsi="Arial Narrow" w:cs="Arial"/>
          <w:sz w:val="24"/>
          <w:szCs w:val="24"/>
          <w:lang w:val="it-IT"/>
        </w:rPr>
        <w:t>.</w:t>
      </w:r>
      <w:r w:rsidR="001C3517" w:rsidRPr="00243002">
        <w:rPr>
          <w:rFonts w:ascii="Arial Narrow" w:eastAsia="Arial" w:hAnsi="Arial Narrow" w:cs="Arial"/>
          <w:sz w:val="24"/>
          <w:szCs w:val="24"/>
          <w:lang w:val="it-IT"/>
        </w:rPr>
        <w:t xml:space="preserve"> </w:t>
      </w:r>
    </w:p>
    <w:p w14:paraId="7606DCDD" w14:textId="0E6A6C9E" w:rsidR="001C3517" w:rsidRPr="00243002" w:rsidRDefault="00F34BC0" w:rsidP="008C2DE7">
      <w:pPr>
        <w:ind w:right="43" w:firstLine="720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>
        <w:rPr>
          <w:rFonts w:ascii="Arial Narrow" w:eastAsia="Arial" w:hAnsi="Arial Narrow" w:cs="Arial"/>
          <w:sz w:val="24"/>
          <w:szCs w:val="24"/>
          <w:lang w:val="it-IT"/>
        </w:rPr>
        <w:t>L'a</w:t>
      </w:r>
      <w:r w:rsidR="001C3517" w:rsidRPr="00243002">
        <w:rPr>
          <w:rFonts w:ascii="Arial Narrow" w:eastAsia="Arial" w:hAnsi="Arial Narrow" w:cs="Arial"/>
          <w:sz w:val="24"/>
          <w:szCs w:val="24"/>
          <w:lang w:val="it-IT"/>
        </w:rPr>
        <w:t>rticolo 35 della Legge sull'autonomia locale e territoriale (regionale) (Gazzetta ufficiale della Repubblica di Croazia n. 33/01,60/01,106/03,129/05,109/07,125/08, 36/09, 150/11, 144/12, 19/13, 137/15, 123/17, 98/19 e 144/20) prescrive che l'organo rappresentativo, tra gli altri, emani delibere e altri atti generali che regolano questioni nell'ambito dell'autonomia locale, cioè territoriale (regionale)</w:t>
      </w:r>
      <w:r w:rsidR="00A33B2C">
        <w:rPr>
          <w:rFonts w:ascii="Arial Narrow" w:eastAsia="Arial" w:hAnsi="Arial Narrow" w:cs="Arial"/>
          <w:sz w:val="24"/>
          <w:szCs w:val="24"/>
          <w:lang w:val="it-IT"/>
        </w:rPr>
        <w:t>.</w:t>
      </w:r>
    </w:p>
    <w:p w14:paraId="0053F3DD" w14:textId="57C18E96" w:rsidR="001C3517" w:rsidRPr="00243002" w:rsidRDefault="00A33B2C" w:rsidP="00A33B2C">
      <w:pPr>
        <w:ind w:right="43" w:firstLine="720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>
        <w:rPr>
          <w:rFonts w:ascii="Arial Narrow" w:eastAsia="Arial" w:hAnsi="Arial Narrow" w:cs="Arial"/>
          <w:sz w:val="24"/>
          <w:szCs w:val="24"/>
          <w:lang w:val="it-IT"/>
        </w:rPr>
        <w:t>L</w:t>
      </w:r>
      <w:r w:rsidR="001C3517" w:rsidRPr="00243002">
        <w:rPr>
          <w:rFonts w:ascii="Arial Narrow" w:eastAsia="Arial" w:hAnsi="Arial Narrow" w:cs="Arial"/>
          <w:sz w:val="24"/>
          <w:szCs w:val="24"/>
          <w:lang w:val="it-IT"/>
        </w:rPr>
        <w:t>a disposizione dello Statuto della Città di Novigrad-Cittanova (Bollettino ufficiale della Città di Novigrad-Cittanova, n. 5/09, 3/13, 2/14, 2/17, 1/18, 2/18, 2/20, 1 /21 e 6/21) prescrive che il Consiglio cittadino, sulla base dei diritti e delle autorizzazioni stabiliti dalla legge e dallo Statuto, adotti lo Statuto, il Regolamento di procedura, il bilancio, la delibera sull'esecuzione del bilancio e altri atti.</w:t>
      </w:r>
    </w:p>
    <w:p w14:paraId="2FBF1637" w14:textId="77777777" w:rsidR="001C3517" w:rsidRPr="00243002" w:rsidRDefault="001C3517" w:rsidP="001C3517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</w:p>
    <w:p w14:paraId="50C406E9" w14:textId="77777777" w:rsidR="001C3517" w:rsidRPr="00243002" w:rsidRDefault="001C3517" w:rsidP="001C3517">
      <w:pPr>
        <w:ind w:right="43"/>
        <w:jc w:val="both"/>
        <w:rPr>
          <w:rFonts w:ascii="Arial Narrow" w:eastAsia="Arial" w:hAnsi="Arial Narrow" w:cs="Arial"/>
          <w:b/>
          <w:sz w:val="24"/>
          <w:szCs w:val="24"/>
          <w:lang w:val="it-IT"/>
        </w:rPr>
      </w:pPr>
      <w:bookmarkStart w:id="1" w:name="_1fob9te" w:colFirst="0" w:colLast="0"/>
      <w:bookmarkEnd w:id="1"/>
      <w:r w:rsidRPr="00243002">
        <w:rPr>
          <w:rFonts w:ascii="Arial Narrow" w:eastAsia="Arial" w:hAnsi="Arial Narrow" w:cs="Arial"/>
          <w:b/>
          <w:sz w:val="24"/>
          <w:szCs w:val="24"/>
          <w:lang w:val="it-IT"/>
        </w:rPr>
        <w:t>II</w:t>
      </w:r>
      <w:r w:rsidRPr="00243002">
        <w:rPr>
          <w:rFonts w:ascii="Arial Narrow" w:eastAsia="Arial" w:hAnsi="Arial Narrow" w:cs="Arial"/>
          <w:b/>
          <w:sz w:val="24"/>
          <w:szCs w:val="24"/>
          <w:lang w:val="it-IT"/>
        </w:rPr>
        <w:tab/>
        <w:t>QUESTIONI FONDAMENTALI DISCIPLINATE DAL PRESENTE ATTO</w:t>
      </w:r>
    </w:p>
    <w:p w14:paraId="6EF78EA1" w14:textId="77777777" w:rsidR="001C3517" w:rsidRPr="00FC67D3" w:rsidRDefault="001C3517" w:rsidP="00905EC5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it-IT"/>
        </w:rPr>
      </w:pPr>
    </w:p>
    <w:p w14:paraId="2454C830" w14:textId="44CFB7E7" w:rsidR="005F16EA" w:rsidRPr="006C08C9" w:rsidRDefault="005F16EA" w:rsidP="005F16EA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 w:rsidRPr="006C08C9">
        <w:rPr>
          <w:rFonts w:ascii="Arial Narrow" w:eastAsia="Arial" w:hAnsi="Arial Narrow" w:cs="Arial"/>
          <w:sz w:val="24"/>
          <w:szCs w:val="24"/>
          <w:lang w:val="it-IT"/>
        </w:rPr>
        <w:tab/>
        <w:t xml:space="preserve">La Città di Novigrad-Cittanova ha condotto una consultazione pubblica nel mese di </w:t>
      </w:r>
      <w:r w:rsidR="00A33B2C">
        <w:rPr>
          <w:rFonts w:ascii="Arial Narrow" w:eastAsia="Arial" w:hAnsi="Arial Narrow" w:cs="Arial"/>
          <w:sz w:val="24"/>
          <w:szCs w:val="24"/>
          <w:lang w:val="it-IT"/>
        </w:rPr>
        <w:t xml:space="preserve">gennaio/febbraio </w:t>
      </w:r>
      <w:r w:rsidRPr="006C08C9">
        <w:rPr>
          <w:rFonts w:ascii="Arial Narrow" w:eastAsia="Arial" w:hAnsi="Arial Narrow" w:cs="Arial"/>
          <w:sz w:val="24"/>
          <w:szCs w:val="24"/>
          <w:lang w:val="it-IT"/>
        </w:rPr>
        <w:t>202</w:t>
      </w:r>
      <w:r w:rsidR="00A33B2C">
        <w:rPr>
          <w:rFonts w:ascii="Arial Narrow" w:eastAsia="Arial" w:hAnsi="Arial Narrow" w:cs="Arial"/>
          <w:sz w:val="24"/>
          <w:szCs w:val="24"/>
          <w:lang w:val="it-IT"/>
        </w:rPr>
        <w:t>6</w:t>
      </w:r>
      <w:r w:rsidRPr="006C08C9">
        <w:rPr>
          <w:rFonts w:ascii="Arial Narrow" w:eastAsia="Arial" w:hAnsi="Arial Narrow" w:cs="Arial"/>
          <w:sz w:val="24"/>
          <w:szCs w:val="24"/>
          <w:lang w:val="it-IT"/>
        </w:rPr>
        <w:t xml:space="preserve"> </w:t>
      </w:r>
      <w:r w:rsidR="00A33B2C">
        <w:rPr>
          <w:rFonts w:ascii="Arial Narrow" w:eastAsia="Arial" w:hAnsi="Arial Narrow" w:cs="Arial"/>
          <w:sz w:val="24"/>
          <w:szCs w:val="24"/>
          <w:lang w:val="it-IT"/>
        </w:rPr>
        <w:t>sulle modifiche e integrazioni al</w:t>
      </w:r>
      <w:r w:rsidRPr="006C08C9">
        <w:rPr>
          <w:rFonts w:ascii="Arial Narrow" w:eastAsia="Arial" w:hAnsi="Arial Narrow" w:cs="Arial"/>
          <w:sz w:val="24"/>
          <w:szCs w:val="24"/>
          <w:lang w:val="it-IT"/>
        </w:rPr>
        <w:t xml:space="preserve"> Piano per la gestione del </w:t>
      </w:r>
      <w:r w:rsidR="006C08C9" w:rsidRPr="006C08C9">
        <w:rPr>
          <w:rFonts w:ascii="Arial Narrow" w:eastAsia="Arial" w:hAnsi="Arial Narrow" w:cs="Arial"/>
          <w:sz w:val="24"/>
          <w:szCs w:val="24"/>
          <w:lang w:val="it-IT"/>
        </w:rPr>
        <w:t>demanio</w:t>
      </w:r>
      <w:r w:rsidRPr="006C08C9">
        <w:rPr>
          <w:rFonts w:ascii="Arial Narrow" w:eastAsia="Arial" w:hAnsi="Arial Narrow" w:cs="Arial"/>
          <w:sz w:val="24"/>
          <w:szCs w:val="24"/>
          <w:lang w:val="it-IT"/>
        </w:rPr>
        <w:t xml:space="preserve"> marittimo </w:t>
      </w:r>
      <w:r w:rsidR="006C08C9" w:rsidRPr="006C08C9">
        <w:rPr>
          <w:rFonts w:ascii="Arial Narrow" w:eastAsia="Arial" w:hAnsi="Arial Narrow" w:cs="Arial"/>
          <w:sz w:val="24"/>
          <w:szCs w:val="24"/>
          <w:lang w:val="it-IT"/>
        </w:rPr>
        <w:t xml:space="preserve">nel comprensorio </w:t>
      </w:r>
      <w:r w:rsidRPr="006C08C9">
        <w:rPr>
          <w:rFonts w:ascii="Arial Narrow" w:eastAsia="Arial" w:hAnsi="Arial Narrow" w:cs="Arial"/>
          <w:sz w:val="24"/>
          <w:szCs w:val="24"/>
          <w:lang w:val="it-IT"/>
        </w:rPr>
        <w:t>della Città di Novigrad-Cittanova per il periodo dal 2024 al 2028.</w:t>
      </w:r>
    </w:p>
    <w:p w14:paraId="6809285A" w14:textId="130EE2CC" w:rsidR="00433E66" w:rsidRPr="00FC67D3" w:rsidRDefault="006C08C9" w:rsidP="00A33B2C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 w:rsidRPr="006C08C9">
        <w:rPr>
          <w:rFonts w:ascii="Arial Narrow" w:eastAsia="Arial" w:hAnsi="Arial Narrow" w:cs="Arial"/>
          <w:sz w:val="24"/>
          <w:szCs w:val="24"/>
          <w:lang w:val="it-IT"/>
        </w:rPr>
        <w:tab/>
      </w:r>
      <w:r w:rsidR="00A33B2C" w:rsidRPr="00A33B2C">
        <w:rPr>
          <w:rFonts w:ascii="Arial Narrow" w:eastAsia="Arial" w:hAnsi="Arial Narrow" w:cs="Arial"/>
          <w:sz w:val="24"/>
          <w:szCs w:val="24"/>
          <w:lang w:val="it-IT"/>
        </w:rPr>
        <w:t xml:space="preserve">Con le presenti modifiche e integrazioni del Piano di gestione del demanio marittimo si intende migliorare e diversificare l’offerta nell’area della spiaggia </w:t>
      </w:r>
      <w:r w:rsidR="00E1198D">
        <w:rPr>
          <w:rFonts w:ascii="Arial Narrow" w:eastAsia="Arial" w:hAnsi="Arial Narrow" w:cs="Arial"/>
          <w:sz w:val="24"/>
          <w:szCs w:val="24"/>
          <w:lang w:val="it-IT"/>
        </w:rPr>
        <w:t>Castania</w:t>
      </w:r>
      <w:r w:rsidR="00A33B2C" w:rsidRPr="00A33B2C">
        <w:rPr>
          <w:rFonts w:ascii="Arial Narrow" w:eastAsia="Arial" w:hAnsi="Arial Narrow" w:cs="Arial"/>
          <w:sz w:val="24"/>
          <w:szCs w:val="24"/>
          <w:lang w:val="it-IT"/>
        </w:rPr>
        <w:t xml:space="preserve">, garantendo ulteriori contenuti ricreativi mediante la possibilità di installare un </w:t>
      </w:r>
      <w:r w:rsidR="00E1198D">
        <w:rPr>
          <w:rFonts w:ascii="Arial Narrow" w:eastAsia="Arial" w:hAnsi="Arial Narrow" w:cs="Arial"/>
          <w:sz w:val="24"/>
          <w:szCs w:val="24"/>
          <w:lang w:val="it-IT"/>
        </w:rPr>
        <w:t>parco acquatico</w:t>
      </w:r>
      <w:r w:rsidR="00A33B2C" w:rsidRPr="00A33B2C">
        <w:rPr>
          <w:rFonts w:ascii="Arial Narrow" w:eastAsia="Arial" w:hAnsi="Arial Narrow" w:cs="Arial"/>
          <w:sz w:val="24"/>
          <w:szCs w:val="24"/>
          <w:lang w:val="it-IT"/>
        </w:rPr>
        <w:t>, che contribuirà ad aumentare la qualità e l’attrattività dell’offerta turistica della Città di Novigrad – Cittanova, in conformità alle esigenze e agli interessi degli utenti del demanio marittimo.</w:t>
      </w:r>
      <w:r w:rsidR="00CA0028">
        <w:rPr>
          <w:rFonts w:ascii="Arial Narrow" w:eastAsia="Arial" w:hAnsi="Arial Narrow" w:cs="Arial"/>
          <w:sz w:val="24"/>
          <w:szCs w:val="24"/>
          <w:lang w:val="it-IT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C379D37" w14:textId="77777777" w:rsidR="005F16EA" w:rsidRPr="00FC67D3" w:rsidRDefault="005F16EA" w:rsidP="005F16EA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</w:p>
    <w:p w14:paraId="425DE3B4" w14:textId="77777777" w:rsidR="00433E66" w:rsidRPr="00FC67D3" w:rsidRDefault="00433E66" w:rsidP="00433E66">
      <w:pPr>
        <w:ind w:right="43"/>
        <w:jc w:val="both"/>
        <w:rPr>
          <w:rFonts w:ascii="Arial Narrow" w:eastAsia="Arial" w:hAnsi="Arial Narrow" w:cs="Arial"/>
          <w:b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b/>
          <w:sz w:val="24"/>
          <w:szCs w:val="24"/>
          <w:lang w:val="it-IT"/>
        </w:rPr>
        <w:t>III</w:t>
      </w:r>
      <w:r w:rsidRPr="00FC67D3">
        <w:rPr>
          <w:rFonts w:ascii="Arial Narrow" w:eastAsia="Arial" w:hAnsi="Arial Narrow" w:cs="Arial"/>
          <w:b/>
          <w:sz w:val="24"/>
          <w:szCs w:val="24"/>
          <w:lang w:val="it-IT"/>
        </w:rPr>
        <w:tab/>
        <w:t>IMPATTO SUL BILANCIO</w:t>
      </w:r>
    </w:p>
    <w:p w14:paraId="26F55685" w14:textId="77777777" w:rsidR="00433E66" w:rsidRPr="00FC67D3" w:rsidRDefault="00433E66" w:rsidP="00433E66">
      <w:pPr>
        <w:ind w:right="43"/>
        <w:jc w:val="both"/>
        <w:rPr>
          <w:rFonts w:ascii="Arial Narrow" w:eastAsia="Arial" w:hAnsi="Arial Narrow" w:cs="Arial"/>
          <w:b/>
          <w:sz w:val="24"/>
          <w:szCs w:val="24"/>
          <w:lang w:val="it-IT"/>
        </w:rPr>
      </w:pPr>
    </w:p>
    <w:p w14:paraId="2D04F5E6" w14:textId="52FB02E2" w:rsidR="00433E66" w:rsidRPr="00FC67D3" w:rsidRDefault="00433E66" w:rsidP="00433E66">
      <w:pPr>
        <w:ind w:right="43" w:firstLine="720"/>
        <w:jc w:val="both"/>
        <w:rPr>
          <w:rFonts w:ascii="Arial Narrow" w:eastAsia="Arial" w:hAnsi="Arial Narrow" w:cs="Arial"/>
          <w:sz w:val="24"/>
          <w:szCs w:val="24"/>
          <w:lang w:val="it-IT"/>
        </w:rPr>
      </w:pPr>
      <w:r w:rsidRPr="00FC67D3">
        <w:rPr>
          <w:rFonts w:ascii="Arial Narrow" w:eastAsia="Arial" w:hAnsi="Arial Narrow" w:cs="Arial"/>
          <w:sz w:val="24"/>
          <w:szCs w:val="24"/>
          <w:lang w:val="it-IT"/>
        </w:rPr>
        <w:t xml:space="preserve">L'adozione </w:t>
      </w:r>
      <w:r w:rsidR="009D2998" w:rsidRPr="00FC67D3">
        <w:rPr>
          <w:rFonts w:ascii="Arial Narrow" w:eastAsia="Arial" w:hAnsi="Arial Narrow" w:cs="Arial"/>
          <w:sz w:val="24"/>
          <w:szCs w:val="24"/>
          <w:lang w:val="it-IT"/>
        </w:rPr>
        <w:t>del presente atto</w:t>
      </w:r>
      <w:r w:rsidRPr="00FC67D3">
        <w:rPr>
          <w:rFonts w:ascii="Arial Narrow" w:eastAsia="Arial" w:hAnsi="Arial Narrow" w:cs="Arial"/>
          <w:sz w:val="24"/>
          <w:szCs w:val="24"/>
          <w:lang w:val="it-IT"/>
        </w:rPr>
        <w:t xml:space="preserve"> non ha alcun impatto sul bilancio della Città di Novigrad-Cittanova.</w:t>
      </w:r>
    </w:p>
    <w:p w14:paraId="325A3A45" w14:textId="77777777" w:rsidR="00433E66" w:rsidRPr="00FC67D3" w:rsidRDefault="00433E66" w:rsidP="00433E66">
      <w:pPr>
        <w:ind w:right="43"/>
        <w:jc w:val="both"/>
        <w:rPr>
          <w:rFonts w:ascii="Arial Narrow" w:eastAsia="Arial" w:hAnsi="Arial Narrow" w:cs="Arial"/>
          <w:sz w:val="24"/>
          <w:szCs w:val="24"/>
          <w:lang w:val="it-IT"/>
        </w:rPr>
      </w:pPr>
    </w:p>
    <w:p w14:paraId="2991049E" w14:textId="77777777" w:rsidR="00905EC5" w:rsidRPr="00FC67D3" w:rsidRDefault="00905EC5" w:rsidP="00433E66">
      <w:pPr>
        <w:ind w:right="43"/>
        <w:jc w:val="both"/>
        <w:rPr>
          <w:rFonts w:ascii="Arial Narrow" w:hAnsi="Arial Narrow" w:cs="Arial"/>
          <w:sz w:val="24"/>
          <w:szCs w:val="24"/>
          <w:lang w:val="it-IT"/>
        </w:rPr>
      </w:pPr>
    </w:p>
    <w:sectPr w:rsidR="00905EC5" w:rsidRPr="00FC67D3" w:rsidSect="002A120C">
      <w:pgSz w:w="12240" w:h="15840"/>
      <w:pgMar w:top="1417" w:right="1417" w:bottom="1417" w:left="1417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F8DE6E" w14:textId="77777777" w:rsidR="000C3432" w:rsidRDefault="000C3432" w:rsidP="00EF0030">
      <w:r>
        <w:separator/>
      </w:r>
    </w:p>
  </w:endnote>
  <w:endnote w:type="continuationSeparator" w:id="0">
    <w:p w14:paraId="301C3DDC" w14:textId="77777777" w:rsidR="000C3432" w:rsidRDefault="000C3432" w:rsidP="00EF00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051DB5" w14:textId="77777777" w:rsidR="000C3432" w:rsidRDefault="000C3432" w:rsidP="00EF0030">
      <w:r>
        <w:separator/>
      </w:r>
    </w:p>
  </w:footnote>
  <w:footnote w:type="continuationSeparator" w:id="0">
    <w:p w14:paraId="71EFC239" w14:textId="77777777" w:rsidR="000C3432" w:rsidRDefault="000C3432" w:rsidP="00EF00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C22E3C"/>
    <w:multiLevelType w:val="multilevel"/>
    <w:tmpl w:val="B9C8ACB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FB478F"/>
    <w:multiLevelType w:val="hybridMultilevel"/>
    <w:tmpl w:val="59DCB41E"/>
    <w:lvl w:ilvl="0" w:tplc="456CB9EE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2A2DD8"/>
    <w:multiLevelType w:val="hybridMultilevel"/>
    <w:tmpl w:val="8B664FD2"/>
    <w:lvl w:ilvl="0" w:tplc="5E0C8FD0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0" w:hanging="360"/>
      </w:pPr>
    </w:lvl>
    <w:lvl w:ilvl="2" w:tplc="041A001B" w:tentative="1">
      <w:start w:val="1"/>
      <w:numFmt w:val="lowerRoman"/>
      <w:lvlText w:val="%3."/>
      <w:lvlJc w:val="right"/>
      <w:pPr>
        <w:ind w:left="2510" w:hanging="180"/>
      </w:pPr>
    </w:lvl>
    <w:lvl w:ilvl="3" w:tplc="041A000F" w:tentative="1">
      <w:start w:val="1"/>
      <w:numFmt w:val="decimal"/>
      <w:lvlText w:val="%4."/>
      <w:lvlJc w:val="left"/>
      <w:pPr>
        <w:ind w:left="3230" w:hanging="360"/>
      </w:pPr>
    </w:lvl>
    <w:lvl w:ilvl="4" w:tplc="041A0019" w:tentative="1">
      <w:start w:val="1"/>
      <w:numFmt w:val="lowerLetter"/>
      <w:lvlText w:val="%5."/>
      <w:lvlJc w:val="left"/>
      <w:pPr>
        <w:ind w:left="3950" w:hanging="360"/>
      </w:pPr>
    </w:lvl>
    <w:lvl w:ilvl="5" w:tplc="041A001B" w:tentative="1">
      <w:start w:val="1"/>
      <w:numFmt w:val="lowerRoman"/>
      <w:lvlText w:val="%6."/>
      <w:lvlJc w:val="right"/>
      <w:pPr>
        <w:ind w:left="4670" w:hanging="180"/>
      </w:pPr>
    </w:lvl>
    <w:lvl w:ilvl="6" w:tplc="041A000F" w:tentative="1">
      <w:start w:val="1"/>
      <w:numFmt w:val="decimal"/>
      <w:lvlText w:val="%7."/>
      <w:lvlJc w:val="left"/>
      <w:pPr>
        <w:ind w:left="5390" w:hanging="360"/>
      </w:pPr>
    </w:lvl>
    <w:lvl w:ilvl="7" w:tplc="041A0019" w:tentative="1">
      <w:start w:val="1"/>
      <w:numFmt w:val="lowerLetter"/>
      <w:lvlText w:val="%8."/>
      <w:lvlJc w:val="left"/>
      <w:pPr>
        <w:ind w:left="6110" w:hanging="360"/>
      </w:pPr>
    </w:lvl>
    <w:lvl w:ilvl="8" w:tplc="041A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0CEA160E"/>
    <w:multiLevelType w:val="hybridMultilevel"/>
    <w:tmpl w:val="A420DD7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70796D"/>
    <w:multiLevelType w:val="multilevel"/>
    <w:tmpl w:val="4C5CE11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46572C"/>
    <w:multiLevelType w:val="hybridMultilevel"/>
    <w:tmpl w:val="8C484480"/>
    <w:lvl w:ilvl="0" w:tplc="50F89DBA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9" w:hanging="360"/>
      </w:pPr>
    </w:lvl>
    <w:lvl w:ilvl="2" w:tplc="041A001B" w:tentative="1">
      <w:start w:val="1"/>
      <w:numFmt w:val="lowerRoman"/>
      <w:lvlText w:val="%3."/>
      <w:lvlJc w:val="right"/>
      <w:pPr>
        <w:ind w:left="2509" w:hanging="180"/>
      </w:pPr>
    </w:lvl>
    <w:lvl w:ilvl="3" w:tplc="041A000F" w:tentative="1">
      <w:start w:val="1"/>
      <w:numFmt w:val="decimal"/>
      <w:lvlText w:val="%4."/>
      <w:lvlJc w:val="left"/>
      <w:pPr>
        <w:ind w:left="3229" w:hanging="360"/>
      </w:pPr>
    </w:lvl>
    <w:lvl w:ilvl="4" w:tplc="041A0019" w:tentative="1">
      <w:start w:val="1"/>
      <w:numFmt w:val="lowerLetter"/>
      <w:lvlText w:val="%5."/>
      <w:lvlJc w:val="left"/>
      <w:pPr>
        <w:ind w:left="3949" w:hanging="360"/>
      </w:pPr>
    </w:lvl>
    <w:lvl w:ilvl="5" w:tplc="041A001B" w:tentative="1">
      <w:start w:val="1"/>
      <w:numFmt w:val="lowerRoman"/>
      <w:lvlText w:val="%6."/>
      <w:lvlJc w:val="right"/>
      <w:pPr>
        <w:ind w:left="4669" w:hanging="180"/>
      </w:pPr>
    </w:lvl>
    <w:lvl w:ilvl="6" w:tplc="041A000F" w:tentative="1">
      <w:start w:val="1"/>
      <w:numFmt w:val="decimal"/>
      <w:lvlText w:val="%7."/>
      <w:lvlJc w:val="left"/>
      <w:pPr>
        <w:ind w:left="5389" w:hanging="360"/>
      </w:pPr>
    </w:lvl>
    <w:lvl w:ilvl="7" w:tplc="041A0019" w:tentative="1">
      <w:start w:val="1"/>
      <w:numFmt w:val="lowerLetter"/>
      <w:lvlText w:val="%8."/>
      <w:lvlJc w:val="left"/>
      <w:pPr>
        <w:ind w:left="6109" w:hanging="360"/>
      </w:pPr>
    </w:lvl>
    <w:lvl w:ilvl="8" w:tplc="041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7FE28FC"/>
    <w:multiLevelType w:val="hybridMultilevel"/>
    <w:tmpl w:val="7C623D60"/>
    <w:lvl w:ilvl="0" w:tplc="BCCA4C46">
      <w:start w:val="1"/>
      <w:numFmt w:val="lowerLetter"/>
      <w:lvlText w:val="%1)"/>
      <w:lvlJc w:val="left"/>
      <w:pPr>
        <w:ind w:left="2476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3196" w:hanging="360"/>
      </w:pPr>
    </w:lvl>
    <w:lvl w:ilvl="2" w:tplc="041A001B" w:tentative="1">
      <w:start w:val="1"/>
      <w:numFmt w:val="lowerRoman"/>
      <w:lvlText w:val="%3."/>
      <w:lvlJc w:val="right"/>
      <w:pPr>
        <w:ind w:left="3916" w:hanging="180"/>
      </w:pPr>
    </w:lvl>
    <w:lvl w:ilvl="3" w:tplc="041A000F" w:tentative="1">
      <w:start w:val="1"/>
      <w:numFmt w:val="decimal"/>
      <w:lvlText w:val="%4."/>
      <w:lvlJc w:val="left"/>
      <w:pPr>
        <w:ind w:left="4636" w:hanging="360"/>
      </w:pPr>
    </w:lvl>
    <w:lvl w:ilvl="4" w:tplc="041A0019" w:tentative="1">
      <w:start w:val="1"/>
      <w:numFmt w:val="lowerLetter"/>
      <w:lvlText w:val="%5."/>
      <w:lvlJc w:val="left"/>
      <w:pPr>
        <w:ind w:left="5356" w:hanging="360"/>
      </w:pPr>
    </w:lvl>
    <w:lvl w:ilvl="5" w:tplc="041A001B" w:tentative="1">
      <w:start w:val="1"/>
      <w:numFmt w:val="lowerRoman"/>
      <w:lvlText w:val="%6."/>
      <w:lvlJc w:val="right"/>
      <w:pPr>
        <w:ind w:left="6076" w:hanging="180"/>
      </w:pPr>
    </w:lvl>
    <w:lvl w:ilvl="6" w:tplc="041A000F" w:tentative="1">
      <w:start w:val="1"/>
      <w:numFmt w:val="decimal"/>
      <w:lvlText w:val="%7."/>
      <w:lvlJc w:val="left"/>
      <w:pPr>
        <w:ind w:left="6796" w:hanging="360"/>
      </w:pPr>
    </w:lvl>
    <w:lvl w:ilvl="7" w:tplc="041A0019" w:tentative="1">
      <w:start w:val="1"/>
      <w:numFmt w:val="lowerLetter"/>
      <w:lvlText w:val="%8."/>
      <w:lvlJc w:val="left"/>
      <w:pPr>
        <w:ind w:left="7516" w:hanging="360"/>
      </w:pPr>
    </w:lvl>
    <w:lvl w:ilvl="8" w:tplc="041A001B" w:tentative="1">
      <w:start w:val="1"/>
      <w:numFmt w:val="lowerRoman"/>
      <w:lvlText w:val="%9."/>
      <w:lvlJc w:val="right"/>
      <w:pPr>
        <w:ind w:left="8236" w:hanging="180"/>
      </w:pPr>
    </w:lvl>
  </w:abstractNum>
  <w:abstractNum w:abstractNumId="7" w15:restartNumberingAfterBreak="0">
    <w:nsid w:val="18DE350F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 w15:restartNumberingAfterBreak="0">
    <w:nsid w:val="1BE7212A"/>
    <w:multiLevelType w:val="hybridMultilevel"/>
    <w:tmpl w:val="117E7F12"/>
    <w:lvl w:ilvl="0" w:tplc="08090017">
      <w:start w:val="1"/>
      <w:numFmt w:val="lowerLetter"/>
      <w:lvlText w:val="%1)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DC65F48"/>
    <w:multiLevelType w:val="hybridMultilevel"/>
    <w:tmpl w:val="58D8CD3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CA3CC5"/>
    <w:multiLevelType w:val="hybridMultilevel"/>
    <w:tmpl w:val="2BDCF7C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837246"/>
    <w:multiLevelType w:val="hybridMultilevel"/>
    <w:tmpl w:val="C70E150A"/>
    <w:lvl w:ilvl="0" w:tplc="837CB928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63" w:hanging="360"/>
      </w:pPr>
    </w:lvl>
    <w:lvl w:ilvl="2" w:tplc="041A001B" w:tentative="1">
      <w:start w:val="1"/>
      <w:numFmt w:val="lowerRoman"/>
      <w:lvlText w:val="%3."/>
      <w:lvlJc w:val="right"/>
      <w:pPr>
        <w:ind w:left="2083" w:hanging="180"/>
      </w:pPr>
    </w:lvl>
    <w:lvl w:ilvl="3" w:tplc="041A000F" w:tentative="1">
      <w:start w:val="1"/>
      <w:numFmt w:val="decimal"/>
      <w:lvlText w:val="%4."/>
      <w:lvlJc w:val="left"/>
      <w:pPr>
        <w:ind w:left="2803" w:hanging="360"/>
      </w:pPr>
    </w:lvl>
    <w:lvl w:ilvl="4" w:tplc="041A0019" w:tentative="1">
      <w:start w:val="1"/>
      <w:numFmt w:val="lowerLetter"/>
      <w:lvlText w:val="%5."/>
      <w:lvlJc w:val="left"/>
      <w:pPr>
        <w:ind w:left="3523" w:hanging="360"/>
      </w:pPr>
    </w:lvl>
    <w:lvl w:ilvl="5" w:tplc="041A001B" w:tentative="1">
      <w:start w:val="1"/>
      <w:numFmt w:val="lowerRoman"/>
      <w:lvlText w:val="%6."/>
      <w:lvlJc w:val="right"/>
      <w:pPr>
        <w:ind w:left="4243" w:hanging="180"/>
      </w:pPr>
    </w:lvl>
    <w:lvl w:ilvl="6" w:tplc="041A000F" w:tentative="1">
      <w:start w:val="1"/>
      <w:numFmt w:val="decimal"/>
      <w:lvlText w:val="%7."/>
      <w:lvlJc w:val="left"/>
      <w:pPr>
        <w:ind w:left="4963" w:hanging="360"/>
      </w:pPr>
    </w:lvl>
    <w:lvl w:ilvl="7" w:tplc="041A0019" w:tentative="1">
      <w:start w:val="1"/>
      <w:numFmt w:val="lowerLetter"/>
      <w:lvlText w:val="%8."/>
      <w:lvlJc w:val="left"/>
      <w:pPr>
        <w:ind w:left="5683" w:hanging="360"/>
      </w:pPr>
    </w:lvl>
    <w:lvl w:ilvl="8" w:tplc="041A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2" w15:restartNumberingAfterBreak="0">
    <w:nsid w:val="256F4D07"/>
    <w:multiLevelType w:val="hybridMultilevel"/>
    <w:tmpl w:val="37A8B3AE"/>
    <w:lvl w:ilvl="0" w:tplc="041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ADA31F0"/>
    <w:multiLevelType w:val="multilevel"/>
    <w:tmpl w:val="E7CADA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3D3872"/>
    <w:multiLevelType w:val="hybridMultilevel"/>
    <w:tmpl w:val="CE04EB20"/>
    <w:lvl w:ilvl="0" w:tplc="A1048DFE">
      <w:start w:val="3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2E778D2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" w15:restartNumberingAfterBreak="0">
    <w:nsid w:val="34DA3BC1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" w15:restartNumberingAfterBreak="0">
    <w:nsid w:val="36C5615E"/>
    <w:multiLevelType w:val="hybridMultilevel"/>
    <w:tmpl w:val="275C3B7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A10AEE"/>
    <w:multiLevelType w:val="multilevel"/>
    <w:tmpl w:val="E3CC9A6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DD42E84"/>
    <w:multiLevelType w:val="multilevel"/>
    <w:tmpl w:val="8F0437D0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DDD0FB6"/>
    <w:multiLevelType w:val="multilevel"/>
    <w:tmpl w:val="F44CB03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7F25D7F"/>
    <w:multiLevelType w:val="hybridMultilevel"/>
    <w:tmpl w:val="9326A684"/>
    <w:lvl w:ilvl="0" w:tplc="041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AAD0211"/>
    <w:multiLevelType w:val="hybridMultilevel"/>
    <w:tmpl w:val="3E82731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D5870AF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4" w15:restartNumberingAfterBreak="0">
    <w:nsid w:val="4D7266D8"/>
    <w:multiLevelType w:val="hybridMultilevel"/>
    <w:tmpl w:val="84A4146E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A567E5"/>
    <w:multiLevelType w:val="hybridMultilevel"/>
    <w:tmpl w:val="7152ED48"/>
    <w:lvl w:ilvl="0" w:tplc="7C622234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4EFE32F0"/>
    <w:multiLevelType w:val="hybridMultilevel"/>
    <w:tmpl w:val="B69E7C1E"/>
    <w:lvl w:ilvl="0" w:tplc="0809000F">
      <w:start w:val="1"/>
      <w:numFmt w:val="decimal"/>
      <w:lvlText w:val="%1."/>
      <w:lvlJc w:val="left"/>
      <w:pPr>
        <w:ind w:left="862" w:hanging="360"/>
      </w:pPr>
    </w:lvl>
    <w:lvl w:ilvl="1" w:tplc="08090019" w:tentative="1">
      <w:start w:val="1"/>
      <w:numFmt w:val="lowerLetter"/>
      <w:lvlText w:val="%2."/>
      <w:lvlJc w:val="left"/>
      <w:pPr>
        <w:ind w:left="1582" w:hanging="360"/>
      </w:pPr>
    </w:lvl>
    <w:lvl w:ilvl="2" w:tplc="0809001B" w:tentative="1">
      <w:start w:val="1"/>
      <w:numFmt w:val="lowerRoman"/>
      <w:lvlText w:val="%3."/>
      <w:lvlJc w:val="right"/>
      <w:pPr>
        <w:ind w:left="2302" w:hanging="180"/>
      </w:pPr>
    </w:lvl>
    <w:lvl w:ilvl="3" w:tplc="0809000F" w:tentative="1">
      <w:start w:val="1"/>
      <w:numFmt w:val="decimal"/>
      <w:lvlText w:val="%4."/>
      <w:lvlJc w:val="left"/>
      <w:pPr>
        <w:ind w:left="3022" w:hanging="360"/>
      </w:pPr>
    </w:lvl>
    <w:lvl w:ilvl="4" w:tplc="08090019" w:tentative="1">
      <w:start w:val="1"/>
      <w:numFmt w:val="lowerLetter"/>
      <w:lvlText w:val="%5."/>
      <w:lvlJc w:val="left"/>
      <w:pPr>
        <w:ind w:left="3742" w:hanging="360"/>
      </w:pPr>
    </w:lvl>
    <w:lvl w:ilvl="5" w:tplc="0809001B" w:tentative="1">
      <w:start w:val="1"/>
      <w:numFmt w:val="lowerRoman"/>
      <w:lvlText w:val="%6."/>
      <w:lvlJc w:val="right"/>
      <w:pPr>
        <w:ind w:left="4462" w:hanging="180"/>
      </w:pPr>
    </w:lvl>
    <w:lvl w:ilvl="6" w:tplc="0809000F" w:tentative="1">
      <w:start w:val="1"/>
      <w:numFmt w:val="decimal"/>
      <w:lvlText w:val="%7."/>
      <w:lvlJc w:val="left"/>
      <w:pPr>
        <w:ind w:left="5182" w:hanging="360"/>
      </w:pPr>
    </w:lvl>
    <w:lvl w:ilvl="7" w:tplc="08090019" w:tentative="1">
      <w:start w:val="1"/>
      <w:numFmt w:val="lowerLetter"/>
      <w:lvlText w:val="%8."/>
      <w:lvlJc w:val="left"/>
      <w:pPr>
        <w:ind w:left="5902" w:hanging="360"/>
      </w:pPr>
    </w:lvl>
    <w:lvl w:ilvl="8" w:tplc="08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7" w15:restartNumberingAfterBreak="0">
    <w:nsid w:val="51CD73F3"/>
    <w:multiLevelType w:val="hybridMultilevel"/>
    <w:tmpl w:val="8FD2F0F6"/>
    <w:lvl w:ilvl="0" w:tplc="D74C0CF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 w15:restartNumberingAfterBreak="0">
    <w:nsid w:val="55921BEA"/>
    <w:multiLevelType w:val="multilevel"/>
    <w:tmpl w:val="33221368"/>
    <w:lvl w:ilvl="0">
      <w:start w:val="100"/>
      <w:numFmt w:val="decimal"/>
      <w:lvlText w:val="%1.0"/>
      <w:lvlJc w:val="left"/>
      <w:pPr>
        <w:ind w:left="780" w:hanging="780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1500" w:hanging="7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20" w:hanging="7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40" w:hanging="7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9" w15:restartNumberingAfterBreak="0">
    <w:nsid w:val="56BC3D70"/>
    <w:multiLevelType w:val="hybridMultilevel"/>
    <w:tmpl w:val="56B25414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8A7463D"/>
    <w:multiLevelType w:val="hybridMultilevel"/>
    <w:tmpl w:val="F67484CC"/>
    <w:lvl w:ilvl="0" w:tplc="2060756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2B7AF6"/>
    <w:multiLevelType w:val="hybridMultilevel"/>
    <w:tmpl w:val="BECC1C4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6C48B0"/>
    <w:multiLevelType w:val="multilevel"/>
    <w:tmpl w:val="9326A68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86248B3"/>
    <w:multiLevelType w:val="singleLevel"/>
    <w:tmpl w:val="B256F9C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4" w15:restartNumberingAfterBreak="0">
    <w:nsid w:val="69220317"/>
    <w:multiLevelType w:val="hybridMultilevel"/>
    <w:tmpl w:val="35DEFAE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F248C9"/>
    <w:multiLevelType w:val="hybridMultilevel"/>
    <w:tmpl w:val="BE960BFE"/>
    <w:lvl w:ilvl="0" w:tplc="13C4A566">
      <w:start w:val="4"/>
      <w:numFmt w:val="bullet"/>
      <w:lvlText w:val="-"/>
      <w:lvlJc w:val="left"/>
      <w:pPr>
        <w:tabs>
          <w:tab w:val="num" w:pos="1080"/>
        </w:tabs>
        <w:ind w:left="1080" w:hanging="72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8407D6"/>
    <w:multiLevelType w:val="hybridMultilevel"/>
    <w:tmpl w:val="9DCE7612"/>
    <w:lvl w:ilvl="0" w:tplc="1D2C706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E2B3E8B"/>
    <w:multiLevelType w:val="hybridMultilevel"/>
    <w:tmpl w:val="2294E642"/>
    <w:lvl w:ilvl="0" w:tplc="3524050E">
      <w:start w:val="1"/>
      <w:numFmt w:val="lowerLetter"/>
      <w:lvlText w:val="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EDB11E2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9" w15:restartNumberingAfterBreak="0">
    <w:nsid w:val="74A24EE9"/>
    <w:multiLevelType w:val="hybridMultilevel"/>
    <w:tmpl w:val="89EE0E4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58E1407"/>
    <w:multiLevelType w:val="hybridMultilevel"/>
    <w:tmpl w:val="1A6634B6"/>
    <w:lvl w:ilvl="0" w:tplc="855A4714">
      <w:start w:val="3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  <w:u w:val="none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75D548CD"/>
    <w:multiLevelType w:val="multilevel"/>
    <w:tmpl w:val="48C88FBE"/>
    <w:lvl w:ilvl="0">
      <w:start w:val="1"/>
      <w:numFmt w:val="decimal"/>
      <w:lvlText w:val="%1."/>
      <w:lvlJc w:val="left"/>
      <w:pPr>
        <w:ind w:left="643" w:hanging="360"/>
      </w:pPr>
    </w:lvl>
    <w:lvl w:ilvl="1">
      <w:start w:val="1"/>
      <w:numFmt w:val="lowerLetter"/>
      <w:lvlText w:val="%2."/>
      <w:lvlJc w:val="left"/>
      <w:pPr>
        <w:ind w:left="1363" w:hanging="359"/>
      </w:pPr>
    </w:lvl>
    <w:lvl w:ilvl="2">
      <w:start w:val="1"/>
      <w:numFmt w:val="lowerRoman"/>
      <w:lvlText w:val="%3."/>
      <w:lvlJc w:val="right"/>
      <w:pPr>
        <w:ind w:left="2083" w:hanging="180"/>
      </w:pPr>
    </w:lvl>
    <w:lvl w:ilvl="3">
      <w:start w:val="1"/>
      <w:numFmt w:val="decimal"/>
      <w:lvlText w:val="%4."/>
      <w:lvlJc w:val="left"/>
      <w:pPr>
        <w:ind w:left="2803" w:hanging="360"/>
      </w:pPr>
    </w:lvl>
    <w:lvl w:ilvl="4">
      <w:start w:val="1"/>
      <w:numFmt w:val="lowerLetter"/>
      <w:lvlText w:val="%5."/>
      <w:lvlJc w:val="left"/>
      <w:pPr>
        <w:ind w:left="3523" w:hanging="360"/>
      </w:pPr>
    </w:lvl>
    <w:lvl w:ilvl="5">
      <w:start w:val="1"/>
      <w:numFmt w:val="lowerRoman"/>
      <w:lvlText w:val="%6."/>
      <w:lvlJc w:val="right"/>
      <w:pPr>
        <w:ind w:left="4243" w:hanging="180"/>
      </w:pPr>
    </w:lvl>
    <w:lvl w:ilvl="6">
      <w:start w:val="1"/>
      <w:numFmt w:val="decimal"/>
      <w:lvlText w:val="%7."/>
      <w:lvlJc w:val="left"/>
      <w:pPr>
        <w:ind w:left="4963" w:hanging="360"/>
      </w:pPr>
    </w:lvl>
    <w:lvl w:ilvl="7">
      <w:start w:val="1"/>
      <w:numFmt w:val="lowerLetter"/>
      <w:lvlText w:val="%8."/>
      <w:lvlJc w:val="left"/>
      <w:pPr>
        <w:ind w:left="5683" w:hanging="360"/>
      </w:pPr>
    </w:lvl>
    <w:lvl w:ilvl="8">
      <w:start w:val="1"/>
      <w:numFmt w:val="lowerRoman"/>
      <w:lvlText w:val="%9."/>
      <w:lvlJc w:val="right"/>
      <w:pPr>
        <w:ind w:left="6403" w:hanging="180"/>
      </w:pPr>
    </w:lvl>
  </w:abstractNum>
  <w:abstractNum w:abstractNumId="42" w15:restartNumberingAfterBreak="0">
    <w:nsid w:val="77025983"/>
    <w:multiLevelType w:val="hybridMultilevel"/>
    <w:tmpl w:val="ED2A066A"/>
    <w:lvl w:ilvl="0" w:tplc="5D44852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2"/>
        <w:szCs w:val="22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8441D23"/>
    <w:multiLevelType w:val="hybridMultilevel"/>
    <w:tmpl w:val="080ABA7C"/>
    <w:lvl w:ilvl="0" w:tplc="B080A192">
      <w:start w:val="1"/>
      <w:numFmt w:val="lowerLetter"/>
      <w:lvlText w:val="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78F523D3"/>
    <w:multiLevelType w:val="hybridMultilevel"/>
    <w:tmpl w:val="4C84C4D6"/>
    <w:lvl w:ilvl="0" w:tplc="C65EA9B0">
      <w:start w:val="1"/>
      <w:numFmt w:val="decimal"/>
      <w:lvlText w:val="%1."/>
      <w:lvlJc w:val="left"/>
      <w:pPr>
        <w:tabs>
          <w:tab w:val="num" w:pos="1631"/>
        </w:tabs>
        <w:ind w:left="1631" w:hanging="780"/>
      </w:pPr>
      <w:rPr>
        <w:rFonts w:hint="default"/>
        <w:b w:val="0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45" w15:restartNumberingAfterBreak="0">
    <w:nsid w:val="7BCB66C3"/>
    <w:multiLevelType w:val="hybridMultilevel"/>
    <w:tmpl w:val="71B6C360"/>
    <w:lvl w:ilvl="0" w:tplc="07A6E7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7D7F3629"/>
    <w:multiLevelType w:val="hybridMultilevel"/>
    <w:tmpl w:val="EE7466E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E9E3D6A"/>
    <w:multiLevelType w:val="hybridMultilevel"/>
    <w:tmpl w:val="2D963262"/>
    <w:lvl w:ilvl="0" w:tplc="A40832D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2073965765">
    <w:abstractNumId w:val="33"/>
  </w:num>
  <w:num w:numId="2" w16cid:durableId="858353188">
    <w:abstractNumId w:val="15"/>
  </w:num>
  <w:num w:numId="3" w16cid:durableId="901332864">
    <w:abstractNumId w:val="38"/>
  </w:num>
  <w:num w:numId="4" w16cid:durableId="368144441">
    <w:abstractNumId w:val="16"/>
  </w:num>
  <w:num w:numId="5" w16cid:durableId="1773158802">
    <w:abstractNumId w:val="7"/>
  </w:num>
  <w:num w:numId="6" w16cid:durableId="104471921">
    <w:abstractNumId w:val="23"/>
  </w:num>
  <w:num w:numId="7" w16cid:durableId="76829965">
    <w:abstractNumId w:val="37"/>
  </w:num>
  <w:num w:numId="8" w16cid:durableId="770516358">
    <w:abstractNumId w:val="43"/>
  </w:num>
  <w:num w:numId="9" w16cid:durableId="969943385">
    <w:abstractNumId w:val="12"/>
  </w:num>
  <w:num w:numId="10" w16cid:durableId="2005085698">
    <w:abstractNumId w:val="27"/>
  </w:num>
  <w:num w:numId="11" w16cid:durableId="40496039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371219716">
    <w:abstractNumId w:val="35"/>
  </w:num>
  <w:num w:numId="13" w16cid:durableId="1447311803">
    <w:abstractNumId w:val="25"/>
  </w:num>
  <w:num w:numId="14" w16cid:durableId="1567717347">
    <w:abstractNumId w:val="14"/>
  </w:num>
  <w:num w:numId="15" w16cid:durableId="2061053442">
    <w:abstractNumId w:val="40"/>
  </w:num>
  <w:num w:numId="16" w16cid:durableId="302731718">
    <w:abstractNumId w:val="42"/>
  </w:num>
  <w:num w:numId="17" w16cid:durableId="1453816617">
    <w:abstractNumId w:val="30"/>
  </w:num>
  <w:num w:numId="18" w16cid:durableId="1938754443">
    <w:abstractNumId w:val="36"/>
  </w:num>
  <w:num w:numId="19" w16cid:durableId="1477067201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713428122">
    <w:abstractNumId w:val="44"/>
  </w:num>
  <w:num w:numId="21" w16cid:durableId="1838183730">
    <w:abstractNumId w:val="3"/>
  </w:num>
  <w:num w:numId="22" w16cid:durableId="500313798">
    <w:abstractNumId w:val="39"/>
  </w:num>
  <w:num w:numId="23" w16cid:durableId="1229463931">
    <w:abstractNumId w:val="1"/>
  </w:num>
  <w:num w:numId="24" w16cid:durableId="2034766647">
    <w:abstractNumId w:val="17"/>
  </w:num>
  <w:num w:numId="25" w16cid:durableId="383528599">
    <w:abstractNumId w:val="21"/>
  </w:num>
  <w:num w:numId="26" w16cid:durableId="1053115104">
    <w:abstractNumId w:val="32"/>
  </w:num>
  <w:num w:numId="27" w16cid:durableId="468327843">
    <w:abstractNumId w:val="5"/>
  </w:num>
  <w:num w:numId="28" w16cid:durableId="1149050775">
    <w:abstractNumId w:val="28"/>
  </w:num>
  <w:num w:numId="29" w16cid:durableId="1222253137">
    <w:abstractNumId w:val="24"/>
  </w:num>
  <w:num w:numId="30" w16cid:durableId="642929659">
    <w:abstractNumId w:val="10"/>
  </w:num>
  <w:num w:numId="31" w16cid:durableId="1334800032">
    <w:abstractNumId w:val="9"/>
  </w:num>
  <w:num w:numId="32" w16cid:durableId="327635371">
    <w:abstractNumId w:val="6"/>
  </w:num>
  <w:num w:numId="33" w16cid:durableId="1855460060">
    <w:abstractNumId w:val="2"/>
  </w:num>
  <w:num w:numId="34" w16cid:durableId="2092189890">
    <w:abstractNumId w:val="45"/>
  </w:num>
  <w:num w:numId="35" w16cid:durableId="76902779">
    <w:abstractNumId w:val="47"/>
  </w:num>
  <w:num w:numId="36" w16cid:durableId="457266705">
    <w:abstractNumId w:val="22"/>
  </w:num>
  <w:num w:numId="37" w16cid:durableId="983974246">
    <w:abstractNumId w:val="11"/>
  </w:num>
  <w:num w:numId="38" w16cid:durableId="2026708071">
    <w:abstractNumId w:val="31"/>
  </w:num>
  <w:num w:numId="39" w16cid:durableId="2030638221">
    <w:abstractNumId w:val="34"/>
  </w:num>
  <w:num w:numId="40" w16cid:durableId="573011693">
    <w:abstractNumId w:val="20"/>
  </w:num>
  <w:num w:numId="41" w16cid:durableId="1848474695">
    <w:abstractNumId w:val="0"/>
  </w:num>
  <w:num w:numId="42" w16cid:durableId="1672679150">
    <w:abstractNumId w:val="19"/>
  </w:num>
  <w:num w:numId="43" w16cid:durableId="809638591">
    <w:abstractNumId w:val="41"/>
  </w:num>
  <w:num w:numId="44" w16cid:durableId="1951742626">
    <w:abstractNumId w:val="18"/>
  </w:num>
  <w:num w:numId="45" w16cid:durableId="1819690980">
    <w:abstractNumId w:val="13"/>
  </w:num>
  <w:num w:numId="46" w16cid:durableId="378172468">
    <w:abstractNumId w:val="4"/>
  </w:num>
  <w:num w:numId="47" w16cid:durableId="894125052">
    <w:abstractNumId w:val="26"/>
  </w:num>
  <w:num w:numId="48" w16cid:durableId="570194498">
    <w:abstractNumId w:val="8"/>
  </w:num>
  <w:num w:numId="49" w16cid:durableId="1749232748">
    <w:abstractNumId w:val="29"/>
  </w:num>
  <w:num w:numId="50" w16cid:durableId="1128351721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oNotDisplayPageBoundaries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3DCC"/>
    <w:rsid w:val="0000078A"/>
    <w:rsid w:val="0000080E"/>
    <w:rsid w:val="00000B98"/>
    <w:rsid w:val="000012AB"/>
    <w:rsid w:val="00001E4F"/>
    <w:rsid w:val="0000306D"/>
    <w:rsid w:val="00007159"/>
    <w:rsid w:val="0001742F"/>
    <w:rsid w:val="00024641"/>
    <w:rsid w:val="00025B92"/>
    <w:rsid w:val="000305F1"/>
    <w:rsid w:val="00031D9E"/>
    <w:rsid w:val="00034A1E"/>
    <w:rsid w:val="0003713D"/>
    <w:rsid w:val="0004518D"/>
    <w:rsid w:val="00046771"/>
    <w:rsid w:val="0005189A"/>
    <w:rsid w:val="00052404"/>
    <w:rsid w:val="00053670"/>
    <w:rsid w:val="00055F69"/>
    <w:rsid w:val="00060218"/>
    <w:rsid w:val="00063AAD"/>
    <w:rsid w:val="00066D4E"/>
    <w:rsid w:val="00066EEC"/>
    <w:rsid w:val="00071833"/>
    <w:rsid w:val="000771DA"/>
    <w:rsid w:val="00080856"/>
    <w:rsid w:val="00081A66"/>
    <w:rsid w:val="0009178C"/>
    <w:rsid w:val="0009368E"/>
    <w:rsid w:val="00093B55"/>
    <w:rsid w:val="00096B40"/>
    <w:rsid w:val="000A1E6F"/>
    <w:rsid w:val="000A374D"/>
    <w:rsid w:val="000A45CC"/>
    <w:rsid w:val="000A4EFC"/>
    <w:rsid w:val="000B23E4"/>
    <w:rsid w:val="000B428F"/>
    <w:rsid w:val="000B555D"/>
    <w:rsid w:val="000B6052"/>
    <w:rsid w:val="000C2B1E"/>
    <w:rsid w:val="000C3432"/>
    <w:rsid w:val="000C5FD7"/>
    <w:rsid w:val="000C74D8"/>
    <w:rsid w:val="000D7515"/>
    <w:rsid w:val="000F49EB"/>
    <w:rsid w:val="000F4ACA"/>
    <w:rsid w:val="000F5F3A"/>
    <w:rsid w:val="000F7178"/>
    <w:rsid w:val="00107DA9"/>
    <w:rsid w:val="00113783"/>
    <w:rsid w:val="00114A6B"/>
    <w:rsid w:val="00117B75"/>
    <w:rsid w:val="001204A3"/>
    <w:rsid w:val="0012107C"/>
    <w:rsid w:val="00123CFF"/>
    <w:rsid w:val="0012597E"/>
    <w:rsid w:val="00126C5F"/>
    <w:rsid w:val="00135267"/>
    <w:rsid w:val="00136BE5"/>
    <w:rsid w:val="00137363"/>
    <w:rsid w:val="00147A30"/>
    <w:rsid w:val="001563B2"/>
    <w:rsid w:val="00164306"/>
    <w:rsid w:val="0016621F"/>
    <w:rsid w:val="00166532"/>
    <w:rsid w:val="00175FFC"/>
    <w:rsid w:val="001817A8"/>
    <w:rsid w:val="00181A49"/>
    <w:rsid w:val="00183ED6"/>
    <w:rsid w:val="00186697"/>
    <w:rsid w:val="001905BD"/>
    <w:rsid w:val="00190A51"/>
    <w:rsid w:val="00190BA3"/>
    <w:rsid w:val="001946D5"/>
    <w:rsid w:val="00197695"/>
    <w:rsid w:val="001A05D5"/>
    <w:rsid w:val="001A619F"/>
    <w:rsid w:val="001B26C9"/>
    <w:rsid w:val="001B4775"/>
    <w:rsid w:val="001B58F0"/>
    <w:rsid w:val="001C1611"/>
    <w:rsid w:val="001C240A"/>
    <w:rsid w:val="001C3517"/>
    <w:rsid w:val="001D016A"/>
    <w:rsid w:val="001D1F90"/>
    <w:rsid w:val="001D46C6"/>
    <w:rsid w:val="001E5DAB"/>
    <w:rsid w:val="001F0D99"/>
    <w:rsid w:val="001F1C62"/>
    <w:rsid w:val="001F2F56"/>
    <w:rsid w:val="001F33D0"/>
    <w:rsid w:val="001F3E8A"/>
    <w:rsid w:val="00206F38"/>
    <w:rsid w:val="00207D2D"/>
    <w:rsid w:val="002132E1"/>
    <w:rsid w:val="00213E37"/>
    <w:rsid w:val="0021759D"/>
    <w:rsid w:val="00217FE7"/>
    <w:rsid w:val="002268E6"/>
    <w:rsid w:val="00226A1E"/>
    <w:rsid w:val="00226C74"/>
    <w:rsid w:val="00230690"/>
    <w:rsid w:val="0023517D"/>
    <w:rsid w:val="0024200E"/>
    <w:rsid w:val="00243002"/>
    <w:rsid w:val="002541AB"/>
    <w:rsid w:val="00254760"/>
    <w:rsid w:val="0026008D"/>
    <w:rsid w:val="00261558"/>
    <w:rsid w:val="00262192"/>
    <w:rsid w:val="002656F4"/>
    <w:rsid w:val="002715D6"/>
    <w:rsid w:val="00274EF8"/>
    <w:rsid w:val="002764D2"/>
    <w:rsid w:val="00280B5A"/>
    <w:rsid w:val="002856DA"/>
    <w:rsid w:val="00286CDD"/>
    <w:rsid w:val="00287FF5"/>
    <w:rsid w:val="002905E5"/>
    <w:rsid w:val="0029198C"/>
    <w:rsid w:val="00294D89"/>
    <w:rsid w:val="00296382"/>
    <w:rsid w:val="002A120C"/>
    <w:rsid w:val="002A37CA"/>
    <w:rsid w:val="002A37D6"/>
    <w:rsid w:val="002A3DEB"/>
    <w:rsid w:val="002A5E05"/>
    <w:rsid w:val="002A5F32"/>
    <w:rsid w:val="002B4E74"/>
    <w:rsid w:val="002B7AFB"/>
    <w:rsid w:val="002C2CBF"/>
    <w:rsid w:val="002C70EA"/>
    <w:rsid w:val="002D0022"/>
    <w:rsid w:val="002D080C"/>
    <w:rsid w:val="002D1C6D"/>
    <w:rsid w:val="002D2187"/>
    <w:rsid w:val="002D5250"/>
    <w:rsid w:val="002E3842"/>
    <w:rsid w:val="002E4909"/>
    <w:rsid w:val="002E78DB"/>
    <w:rsid w:val="002F11A5"/>
    <w:rsid w:val="002F2521"/>
    <w:rsid w:val="002F56D7"/>
    <w:rsid w:val="003065FC"/>
    <w:rsid w:val="00317227"/>
    <w:rsid w:val="003319F2"/>
    <w:rsid w:val="00332516"/>
    <w:rsid w:val="00334956"/>
    <w:rsid w:val="00335281"/>
    <w:rsid w:val="00335974"/>
    <w:rsid w:val="0033599E"/>
    <w:rsid w:val="00335A5E"/>
    <w:rsid w:val="00340189"/>
    <w:rsid w:val="00341CA5"/>
    <w:rsid w:val="00342248"/>
    <w:rsid w:val="00342BC0"/>
    <w:rsid w:val="00343EE6"/>
    <w:rsid w:val="00344AD2"/>
    <w:rsid w:val="00345B57"/>
    <w:rsid w:val="00350863"/>
    <w:rsid w:val="003523AD"/>
    <w:rsid w:val="00352488"/>
    <w:rsid w:val="00357963"/>
    <w:rsid w:val="00361558"/>
    <w:rsid w:val="00363715"/>
    <w:rsid w:val="00371C25"/>
    <w:rsid w:val="00395B9F"/>
    <w:rsid w:val="003979FC"/>
    <w:rsid w:val="00397CC9"/>
    <w:rsid w:val="003A49DB"/>
    <w:rsid w:val="003A7606"/>
    <w:rsid w:val="003B20FF"/>
    <w:rsid w:val="003B4FF5"/>
    <w:rsid w:val="003C1A29"/>
    <w:rsid w:val="003D13A2"/>
    <w:rsid w:val="003D158E"/>
    <w:rsid w:val="003D2386"/>
    <w:rsid w:val="003D30DD"/>
    <w:rsid w:val="003D31BE"/>
    <w:rsid w:val="003D5144"/>
    <w:rsid w:val="003D6435"/>
    <w:rsid w:val="003D65EA"/>
    <w:rsid w:val="003D74B5"/>
    <w:rsid w:val="003E1788"/>
    <w:rsid w:val="003E3A90"/>
    <w:rsid w:val="003E4304"/>
    <w:rsid w:val="003E4A81"/>
    <w:rsid w:val="003E6111"/>
    <w:rsid w:val="003F1525"/>
    <w:rsid w:val="003F5923"/>
    <w:rsid w:val="003F5C90"/>
    <w:rsid w:val="00405992"/>
    <w:rsid w:val="00412CCF"/>
    <w:rsid w:val="00423451"/>
    <w:rsid w:val="00423801"/>
    <w:rsid w:val="00426352"/>
    <w:rsid w:val="00427053"/>
    <w:rsid w:val="00431B7E"/>
    <w:rsid w:val="00433ADE"/>
    <w:rsid w:val="00433E66"/>
    <w:rsid w:val="004341C9"/>
    <w:rsid w:val="00435EF4"/>
    <w:rsid w:val="00442658"/>
    <w:rsid w:val="00443B6A"/>
    <w:rsid w:val="0044629F"/>
    <w:rsid w:val="00447B5F"/>
    <w:rsid w:val="00457F45"/>
    <w:rsid w:val="0047487D"/>
    <w:rsid w:val="004763E5"/>
    <w:rsid w:val="00491892"/>
    <w:rsid w:val="00491F45"/>
    <w:rsid w:val="004A01A8"/>
    <w:rsid w:val="004A105E"/>
    <w:rsid w:val="004B391F"/>
    <w:rsid w:val="004C05CA"/>
    <w:rsid w:val="004C48D3"/>
    <w:rsid w:val="004C7592"/>
    <w:rsid w:val="004D1205"/>
    <w:rsid w:val="004D3A7D"/>
    <w:rsid w:val="004D4A75"/>
    <w:rsid w:val="004D547A"/>
    <w:rsid w:val="004E08E7"/>
    <w:rsid w:val="004E2DCC"/>
    <w:rsid w:val="004E43A4"/>
    <w:rsid w:val="004E48E0"/>
    <w:rsid w:val="004E7736"/>
    <w:rsid w:val="004F001A"/>
    <w:rsid w:val="004F74C9"/>
    <w:rsid w:val="004F76A2"/>
    <w:rsid w:val="0050095C"/>
    <w:rsid w:val="00503B26"/>
    <w:rsid w:val="005077D7"/>
    <w:rsid w:val="00511D71"/>
    <w:rsid w:val="00516C14"/>
    <w:rsid w:val="00516D75"/>
    <w:rsid w:val="005172DC"/>
    <w:rsid w:val="00520EE3"/>
    <w:rsid w:val="00522E4E"/>
    <w:rsid w:val="00530392"/>
    <w:rsid w:val="005308B9"/>
    <w:rsid w:val="00530C8B"/>
    <w:rsid w:val="00531230"/>
    <w:rsid w:val="00537300"/>
    <w:rsid w:val="005444E4"/>
    <w:rsid w:val="00544F50"/>
    <w:rsid w:val="0054588B"/>
    <w:rsid w:val="005465DC"/>
    <w:rsid w:val="00551EBC"/>
    <w:rsid w:val="00555851"/>
    <w:rsid w:val="0055692D"/>
    <w:rsid w:val="005643C4"/>
    <w:rsid w:val="00565D84"/>
    <w:rsid w:val="00567164"/>
    <w:rsid w:val="00571931"/>
    <w:rsid w:val="00575AFB"/>
    <w:rsid w:val="00576483"/>
    <w:rsid w:val="00582D50"/>
    <w:rsid w:val="00583B9E"/>
    <w:rsid w:val="005A3C8A"/>
    <w:rsid w:val="005A60BB"/>
    <w:rsid w:val="005A65D4"/>
    <w:rsid w:val="005B284D"/>
    <w:rsid w:val="005B2908"/>
    <w:rsid w:val="005B5CA8"/>
    <w:rsid w:val="005B5F29"/>
    <w:rsid w:val="005B6861"/>
    <w:rsid w:val="005C08C2"/>
    <w:rsid w:val="005C7B70"/>
    <w:rsid w:val="005D483A"/>
    <w:rsid w:val="005D4AAD"/>
    <w:rsid w:val="005D73B4"/>
    <w:rsid w:val="005E1195"/>
    <w:rsid w:val="005E1412"/>
    <w:rsid w:val="005E29C9"/>
    <w:rsid w:val="005E3606"/>
    <w:rsid w:val="005E73CF"/>
    <w:rsid w:val="005F13A6"/>
    <w:rsid w:val="005F16EA"/>
    <w:rsid w:val="005F6C6E"/>
    <w:rsid w:val="00612B0B"/>
    <w:rsid w:val="00615671"/>
    <w:rsid w:val="00620A27"/>
    <w:rsid w:val="00622927"/>
    <w:rsid w:val="00622E4A"/>
    <w:rsid w:val="00623D56"/>
    <w:rsid w:val="006266BF"/>
    <w:rsid w:val="00630395"/>
    <w:rsid w:val="00630B29"/>
    <w:rsid w:val="00632711"/>
    <w:rsid w:val="00637055"/>
    <w:rsid w:val="00643546"/>
    <w:rsid w:val="0064722F"/>
    <w:rsid w:val="00651CDA"/>
    <w:rsid w:val="00660596"/>
    <w:rsid w:val="006708B3"/>
    <w:rsid w:val="00672B13"/>
    <w:rsid w:val="00680CE0"/>
    <w:rsid w:val="00681DFF"/>
    <w:rsid w:val="00682593"/>
    <w:rsid w:val="00683CAF"/>
    <w:rsid w:val="00685424"/>
    <w:rsid w:val="00691968"/>
    <w:rsid w:val="00692604"/>
    <w:rsid w:val="00695269"/>
    <w:rsid w:val="006A0315"/>
    <w:rsid w:val="006A06AA"/>
    <w:rsid w:val="006B1D95"/>
    <w:rsid w:val="006B42F9"/>
    <w:rsid w:val="006B622C"/>
    <w:rsid w:val="006B6FCB"/>
    <w:rsid w:val="006B730E"/>
    <w:rsid w:val="006C08C9"/>
    <w:rsid w:val="006C24F7"/>
    <w:rsid w:val="006C2622"/>
    <w:rsid w:val="006C3C04"/>
    <w:rsid w:val="006C6125"/>
    <w:rsid w:val="006C777F"/>
    <w:rsid w:val="006D53D4"/>
    <w:rsid w:val="006E36FE"/>
    <w:rsid w:val="006E6229"/>
    <w:rsid w:val="006F0D56"/>
    <w:rsid w:val="006F11EF"/>
    <w:rsid w:val="006F2E84"/>
    <w:rsid w:val="006F3853"/>
    <w:rsid w:val="00701E0C"/>
    <w:rsid w:val="00703798"/>
    <w:rsid w:val="00704559"/>
    <w:rsid w:val="0072017F"/>
    <w:rsid w:val="00723323"/>
    <w:rsid w:val="00726891"/>
    <w:rsid w:val="0073370D"/>
    <w:rsid w:val="007365E1"/>
    <w:rsid w:val="00736D15"/>
    <w:rsid w:val="00746BDB"/>
    <w:rsid w:val="007508AA"/>
    <w:rsid w:val="007531D1"/>
    <w:rsid w:val="0075547D"/>
    <w:rsid w:val="00757E55"/>
    <w:rsid w:val="0076257C"/>
    <w:rsid w:val="00763FD9"/>
    <w:rsid w:val="007641D9"/>
    <w:rsid w:val="00773165"/>
    <w:rsid w:val="007745A7"/>
    <w:rsid w:val="00775F10"/>
    <w:rsid w:val="00776442"/>
    <w:rsid w:val="00777A53"/>
    <w:rsid w:val="00782D60"/>
    <w:rsid w:val="0078517B"/>
    <w:rsid w:val="00785606"/>
    <w:rsid w:val="00787445"/>
    <w:rsid w:val="00794DAF"/>
    <w:rsid w:val="007A06D7"/>
    <w:rsid w:val="007B302F"/>
    <w:rsid w:val="007B4825"/>
    <w:rsid w:val="007C1AC2"/>
    <w:rsid w:val="007C49E9"/>
    <w:rsid w:val="007C54DA"/>
    <w:rsid w:val="007C560C"/>
    <w:rsid w:val="007C57B1"/>
    <w:rsid w:val="007D0C5F"/>
    <w:rsid w:val="007D235C"/>
    <w:rsid w:val="007D569B"/>
    <w:rsid w:val="007E1556"/>
    <w:rsid w:val="007E5699"/>
    <w:rsid w:val="007E60F0"/>
    <w:rsid w:val="007E648F"/>
    <w:rsid w:val="007F1FAD"/>
    <w:rsid w:val="007F7B53"/>
    <w:rsid w:val="00801C62"/>
    <w:rsid w:val="00802104"/>
    <w:rsid w:val="00802ABE"/>
    <w:rsid w:val="00803693"/>
    <w:rsid w:val="0080441A"/>
    <w:rsid w:val="00804937"/>
    <w:rsid w:val="0080638A"/>
    <w:rsid w:val="00806F9A"/>
    <w:rsid w:val="00810643"/>
    <w:rsid w:val="00814CB4"/>
    <w:rsid w:val="00824D83"/>
    <w:rsid w:val="008314E5"/>
    <w:rsid w:val="00833B09"/>
    <w:rsid w:val="00835157"/>
    <w:rsid w:val="00835B1A"/>
    <w:rsid w:val="00840812"/>
    <w:rsid w:val="0084518E"/>
    <w:rsid w:val="00846F65"/>
    <w:rsid w:val="00851A37"/>
    <w:rsid w:val="00851A47"/>
    <w:rsid w:val="00851F70"/>
    <w:rsid w:val="008529CF"/>
    <w:rsid w:val="00855E25"/>
    <w:rsid w:val="0087330B"/>
    <w:rsid w:val="008738B9"/>
    <w:rsid w:val="00874A7A"/>
    <w:rsid w:val="008772FA"/>
    <w:rsid w:val="00881F02"/>
    <w:rsid w:val="0088264B"/>
    <w:rsid w:val="00892777"/>
    <w:rsid w:val="0089535E"/>
    <w:rsid w:val="008A645D"/>
    <w:rsid w:val="008A68A3"/>
    <w:rsid w:val="008A6D25"/>
    <w:rsid w:val="008A7024"/>
    <w:rsid w:val="008B1B07"/>
    <w:rsid w:val="008B495C"/>
    <w:rsid w:val="008C2DE7"/>
    <w:rsid w:val="008C758C"/>
    <w:rsid w:val="008D1319"/>
    <w:rsid w:val="008D3B4C"/>
    <w:rsid w:val="008D4FAD"/>
    <w:rsid w:val="008E6B14"/>
    <w:rsid w:val="008E6C85"/>
    <w:rsid w:val="008E739E"/>
    <w:rsid w:val="008F574B"/>
    <w:rsid w:val="008F5DE6"/>
    <w:rsid w:val="008F6562"/>
    <w:rsid w:val="00901D4A"/>
    <w:rsid w:val="00905EC5"/>
    <w:rsid w:val="00906A52"/>
    <w:rsid w:val="009074A0"/>
    <w:rsid w:val="009162B2"/>
    <w:rsid w:val="00923C10"/>
    <w:rsid w:val="00927565"/>
    <w:rsid w:val="00931D0D"/>
    <w:rsid w:val="00934298"/>
    <w:rsid w:val="00935636"/>
    <w:rsid w:val="0093653C"/>
    <w:rsid w:val="0094004F"/>
    <w:rsid w:val="009425B9"/>
    <w:rsid w:val="00942FD1"/>
    <w:rsid w:val="009504D8"/>
    <w:rsid w:val="0095189F"/>
    <w:rsid w:val="00952A40"/>
    <w:rsid w:val="00955D80"/>
    <w:rsid w:val="00957123"/>
    <w:rsid w:val="009630A9"/>
    <w:rsid w:val="00963704"/>
    <w:rsid w:val="0096485E"/>
    <w:rsid w:val="00972755"/>
    <w:rsid w:val="00976AA9"/>
    <w:rsid w:val="00980CD6"/>
    <w:rsid w:val="0098189A"/>
    <w:rsid w:val="009818D3"/>
    <w:rsid w:val="00982F0E"/>
    <w:rsid w:val="00984254"/>
    <w:rsid w:val="00985F9F"/>
    <w:rsid w:val="00986FAE"/>
    <w:rsid w:val="009874CB"/>
    <w:rsid w:val="00992509"/>
    <w:rsid w:val="00992CD2"/>
    <w:rsid w:val="00995F7D"/>
    <w:rsid w:val="009A70A1"/>
    <w:rsid w:val="009A7393"/>
    <w:rsid w:val="009B309E"/>
    <w:rsid w:val="009C120C"/>
    <w:rsid w:val="009C4F0B"/>
    <w:rsid w:val="009D2998"/>
    <w:rsid w:val="009D639F"/>
    <w:rsid w:val="009F07EA"/>
    <w:rsid w:val="00A05089"/>
    <w:rsid w:val="00A17CE4"/>
    <w:rsid w:val="00A301F7"/>
    <w:rsid w:val="00A30A9A"/>
    <w:rsid w:val="00A326A1"/>
    <w:rsid w:val="00A33B2C"/>
    <w:rsid w:val="00A3769B"/>
    <w:rsid w:val="00A40CBF"/>
    <w:rsid w:val="00A44248"/>
    <w:rsid w:val="00A5029C"/>
    <w:rsid w:val="00A61230"/>
    <w:rsid w:val="00A62BA5"/>
    <w:rsid w:val="00A63DCC"/>
    <w:rsid w:val="00A72496"/>
    <w:rsid w:val="00A74300"/>
    <w:rsid w:val="00A7607E"/>
    <w:rsid w:val="00A80787"/>
    <w:rsid w:val="00A80BF9"/>
    <w:rsid w:val="00A84CE9"/>
    <w:rsid w:val="00A90A67"/>
    <w:rsid w:val="00A90C3F"/>
    <w:rsid w:val="00A9430C"/>
    <w:rsid w:val="00AA46DF"/>
    <w:rsid w:val="00AA6212"/>
    <w:rsid w:val="00AA6592"/>
    <w:rsid w:val="00AB018A"/>
    <w:rsid w:val="00AB51EA"/>
    <w:rsid w:val="00AB5951"/>
    <w:rsid w:val="00AB5BAB"/>
    <w:rsid w:val="00AB7552"/>
    <w:rsid w:val="00AC00F2"/>
    <w:rsid w:val="00AC24B7"/>
    <w:rsid w:val="00AC7ABF"/>
    <w:rsid w:val="00AD06AF"/>
    <w:rsid w:val="00AD2B9B"/>
    <w:rsid w:val="00AE11FF"/>
    <w:rsid w:val="00AE3D2A"/>
    <w:rsid w:val="00AE3DD7"/>
    <w:rsid w:val="00AE3F72"/>
    <w:rsid w:val="00AE6092"/>
    <w:rsid w:val="00AF3FC2"/>
    <w:rsid w:val="00AF5ACF"/>
    <w:rsid w:val="00AF7755"/>
    <w:rsid w:val="00B01758"/>
    <w:rsid w:val="00B11914"/>
    <w:rsid w:val="00B137EE"/>
    <w:rsid w:val="00B13F41"/>
    <w:rsid w:val="00B142D5"/>
    <w:rsid w:val="00B1753E"/>
    <w:rsid w:val="00B231AA"/>
    <w:rsid w:val="00B24848"/>
    <w:rsid w:val="00B2585D"/>
    <w:rsid w:val="00B3085F"/>
    <w:rsid w:val="00B32C77"/>
    <w:rsid w:val="00B32C9B"/>
    <w:rsid w:val="00B35C28"/>
    <w:rsid w:val="00B36FDB"/>
    <w:rsid w:val="00B42CEA"/>
    <w:rsid w:val="00B51738"/>
    <w:rsid w:val="00B51D98"/>
    <w:rsid w:val="00B539F3"/>
    <w:rsid w:val="00B54216"/>
    <w:rsid w:val="00B71FA4"/>
    <w:rsid w:val="00B732F0"/>
    <w:rsid w:val="00B73D49"/>
    <w:rsid w:val="00B73EBA"/>
    <w:rsid w:val="00B7504E"/>
    <w:rsid w:val="00B759B9"/>
    <w:rsid w:val="00B77237"/>
    <w:rsid w:val="00B80D51"/>
    <w:rsid w:val="00B82ACE"/>
    <w:rsid w:val="00B82C76"/>
    <w:rsid w:val="00B832D1"/>
    <w:rsid w:val="00B8428F"/>
    <w:rsid w:val="00B846B8"/>
    <w:rsid w:val="00B958E8"/>
    <w:rsid w:val="00BA1233"/>
    <w:rsid w:val="00BA4639"/>
    <w:rsid w:val="00BB0145"/>
    <w:rsid w:val="00BC016B"/>
    <w:rsid w:val="00BC3467"/>
    <w:rsid w:val="00BC441E"/>
    <w:rsid w:val="00BC5B75"/>
    <w:rsid w:val="00BC6D9E"/>
    <w:rsid w:val="00BD01FF"/>
    <w:rsid w:val="00BD0B80"/>
    <w:rsid w:val="00BD1CAB"/>
    <w:rsid w:val="00BD7B46"/>
    <w:rsid w:val="00BE1367"/>
    <w:rsid w:val="00BE1EA8"/>
    <w:rsid w:val="00BE3017"/>
    <w:rsid w:val="00BE37DA"/>
    <w:rsid w:val="00BE6BD4"/>
    <w:rsid w:val="00BE73C7"/>
    <w:rsid w:val="00BF026A"/>
    <w:rsid w:val="00BF1BE7"/>
    <w:rsid w:val="00BF3952"/>
    <w:rsid w:val="00BF46FA"/>
    <w:rsid w:val="00C0188C"/>
    <w:rsid w:val="00C038EE"/>
    <w:rsid w:val="00C05F2D"/>
    <w:rsid w:val="00C06D55"/>
    <w:rsid w:val="00C13ECA"/>
    <w:rsid w:val="00C158C0"/>
    <w:rsid w:val="00C1667C"/>
    <w:rsid w:val="00C16F88"/>
    <w:rsid w:val="00C17341"/>
    <w:rsid w:val="00C23C03"/>
    <w:rsid w:val="00C2450F"/>
    <w:rsid w:val="00C26F59"/>
    <w:rsid w:val="00C3579B"/>
    <w:rsid w:val="00C37002"/>
    <w:rsid w:val="00C4791E"/>
    <w:rsid w:val="00C47E23"/>
    <w:rsid w:val="00C503DB"/>
    <w:rsid w:val="00C516F1"/>
    <w:rsid w:val="00C51AF3"/>
    <w:rsid w:val="00C52836"/>
    <w:rsid w:val="00C52915"/>
    <w:rsid w:val="00C52D4F"/>
    <w:rsid w:val="00C6479A"/>
    <w:rsid w:val="00C6538F"/>
    <w:rsid w:val="00C65CA3"/>
    <w:rsid w:val="00C666CC"/>
    <w:rsid w:val="00C74FDB"/>
    <w:rsid w:val="00C764B3"/>
    <w:rsid w:val="00C80AA9"/>
    <w:rsid w:val="00C81686"/>
    <w:rsid w:val="00C82254"/>
    <w:rsid w:val="00C963E1"/>
    <w:rsid w:val="00CA0028"/>
    <w:rsid w:val="00CA219C"/>
    <w:rsid w:val="00CA5CD1"/>
    <w:rsid w:val="00CA6AD6"/>
    <w:rsid w:val="00CA79E6"/>
    <w:rsid w:val="00CB008C"/>
    <w:rsid w:val="00CB0C78"/>
    <w:rsid w:val="00CB4591"/>
    <w:rsid w:val="00CB763F"/>
    <w:rsid w:val="00CC03F7"/>
    <w:rsid w:val="00CC2795"/>
    <w:rsid w:val="00CC7072"/>
    <w:rsid w:val="00CD2C82"/>
    <w:rsid w:val="00CE17B5"/>
    <w:rsid w:val="00CE19B6"/>
    <w:rsid w:val="00CE5A7A"/>
    <w:rsid w:val="00CE75EB"/>
    <w:rsid w:val="00CF086F"/>
    <w:rsid w:val="00CF320C"/>
    <w:rsid w:val="00CF445D"/>
    <w:rsid w:val="00CF4FDE"/>
    <w:rsid w:val="00D00D2F"/>
    <w:rsid w:val="00D03939"/>
    <w:rsid w:val="00D03E67"/>
    <w:rsid w:val="00D120DF"/>
    <w:rsid w:val="00D12EDF"/>
    <w:rsid w:val="00D139FA"/>
    <w:rsid w:val="00D1624A"/>
    <w:rsid w:val="00D20EF3"/>
    <w:rsid w:val="00D21AB3"/>
    <w:rsid w:val="00D27CFC"/>
    <w:rsid w:val="00D368A5"/>
    <w:rsid w:val="00D40A2E"/>
    <w:rsid w:val="00D42BF1"/>
    <w:rsid w:val="00D465A1"/>
    <w:rsid w:val="00D47851"/>
    <w:rsid w:val="00D5066A"/>
    <w:rsid w:val="00D6019E"/>
    <w:rsid w:val="00D64089"/>
    <w:rsid w:val="00D657FD"/>
    <w:rsid w:val="00D66872"/>
    <w:rsid w:val="00D66D01"/>
    <w:rsid w:val="00D704BA"/>
    <w:rsid w:val="00D714A2"/>
    <w:rsid w:val="00D71654"/>
    <w:rsid w:val="00D74C4B"/>
    <w:rsid w:val="00D77886"/>
    <w:rsid w:val="00D80FEA"/>
    <w:rsid w:val="00D82437"/>
    <w:rsid w:val="00D93EF6"/>
    <w:rsid w:val="00D976AA"/>
    <w:rsid w:val="00D97EC0"/>
    <w:rsid w:val="00DA24E7"/>
    <w:rsid w:val="00DA4450"/>
    <w:rsid w:val="00DB18A6"/>
    <w:rsid w:val="00DB247D"/>
    <w:rsid w:val="00DB4831"/>
    <w:rsid w:val="00DB53E5"/>
    <w:rsid w:val="00DC0501"/>
    <w:rsid w:val="00DC1DCF"/>
    <w:rsid w:val="00DC2B1C"/>
    <w:rsid w:val="00DC361B"/>
    <w:rsid w:val="00DD1855"/>
    <w:rsid w:val="00DD6C92"/>
    <w:rsid w:val="00DE3125"/>
    <w:rsid w:val="00DE4184"/>
    <w:rsid w:val="00DE6197"/>
    <w:rsid w:val="00DE71AB"/>
    <w:rsid w:val="00DF0DD3"/>
    <w:rsid w:val="00DF4432"/>
    <w:rsid w:val="00E00885"/>
    <w:rsid w:val="00E01F47"/>
    <w:rsid w:val="00E05376"/>
    <w:rsid w:val="00E07325"/>
    <w:rsid w:val="00E10301"/>
    <w:rsid w:val="00E1198D"/>
    <w:rsid w:val="00E11E86"/>
    <w:rsid w:val="00E138D7"/>
    <w:rsid w:val="00E152AE"/>
    <w:rsid w:val="00E16516"/>
    <w:rsid w:val="00E16919"/>
    <w:rsid w:val="00E20386"/>
    <w:rsid w:val="00E26502"/>
    <w:rsid w:val="00E2755C"/>
    <w:rsid w:val="00E30250"/>
    <w:rsid w:val="00E33424"/>
    <w:rsid w:val="00E34C05"/>
    <w:rsid w:val="00E37770"/>
    <w:rsid w:val="00E43F53"/>
    <w:rsid w:val="00E52013"/>
    <w:rsid w:val="00E5676C"/>
    <w:rsid w:val="00E573BA"/>
    <w:rsid w:val="00E60A31"/>
    <w:rsid w:val="00E62B3D"/>
    <w:rsid w:val="00E63F05"/>
    <w:rsid w:val="00E67C43"/>
    <w:rsid w:val="00E7406E"/>
    <w:rsid w:val="00E75215"/>
    <w:rsid w:val="00E76B28"/>
    <w:rsid w:val="00E81561"/>
    <w:rsid w:val="00E83718"/>
    <w:rsid w:val="00E90637"/>
    <w:rsid w:val="00E91A90"/>
    <w:rsid w:val="00E94297"/>
    <w:rsid w:val="00E9444E"/>
    <w:rsid w:val="00EA4B57"/>
    <w:rsid w:val="00EB350F"/>
    <w:rsid w:val="00EC2F0E"/>
    <w:rsid w:val="00EC53DB"/>
    <w:rsid w:val="00EC6058"/>
    <w:rsid w:val="00EC7126"/>
    <w:rsid w:val="00ED05FD"/>
    <w:rsid w:val="00EE1C64"/>
    <w:rsid w:val="00EE2897"/>
    <w:rsid w:val="00EE7667"/>
    <w:rsid w:val="00EE7693"/>
    <w:rsid w:val="00EF0030"/>
    <w:rsid w:val="00EF0FA5"/>
    <w:rsid w:val="00EF179D"/>
    <w:rsid w:val="00EF22E0"/>
    <w:rsid w:val="00F010F0"/>
    <w:rsid w:val="00F04761"/>
    <w:rsid w:val="00F13606"/>
    <w:rsid w:val="00F247C1"/>
    <w:rsid w:val="00F24C8E"/>
    <w:rsid w:val="00F25493"/>
    <w:rsid w:val="00F27B29"/>
    <w:rsid w:val="00F34BC0"/>
    <w:rsid w:val="00F36045"/>
    <w:rsid w:val="00F378C4"/>
    <w:rsid w:val="00F43EA5"/>
    <w:rsid w:val="00F47981"/>
    <w:rsid w:val="00F558DE"/>
    <w:rsid w:val="00F55F87"/>
    <w:rsid w:val="00F57AE6"/>
    <w:rsid w:val="00F60139"/>
    <w:rsid w:val="00F6666C"/>
    <w:rsid w:val="00F666B9"/>
    <w:rsid w:val="00F73292"/>
    <w:rsid w:val="00F733C2"/>
    <w:rsid w:val="00F7364B"/>
    <w:rsid w:val="00F76AE2"/>
    <w:rsid w:val="00F81D5E"/>
    <w:rsid w:val="00F82893"/>
    <w:rsid w:val="00F8604F"/>
    <w:rsid w:val="00F9276C"/>
    <w:rsid w:val="00F96E17"/>
    <w:rsid w:val="00FA1F41"/>
    <w:rsid w:val="00FA7C0F"/>
    <w:rsid w:val="00FB5A30"/>
    <w:rsid w:val="00FC2F91"/>
    <w:rsid w:val="00FC67D3"/>
    <w:rsid w:val="00FD020F"/>
    <w:rsid w:val="00FD5BD1"/>
    <w:rsid w:val="00FD5FF3"/>
    <w:rsid w:val="00FD6BFD"/>
    <w:rsid w:val="00FE2B65"/>
    <w:rsid w:val="00FE330E"/>
    <w:rsid w:val="00FE5E8F"/>
    <w:rsid w:val="00FE6072"/>
    <w:rsid w:val="00FE6A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449169B0"/>
  <w15:docId w15:val="{53D6A17B-36A3-4D93-A56C-61CFF14E3D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7159"/>
    <w:rPr>
      <w:lang w:val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semiHidden/>
    <w:rsid w:val="00371C25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851F70"/>
    <w:pPr>
      <w:ind w:left="708"/>
    </w:pPr>
  </w:style>
  <w:style w:type="paragraph" w:styleId="Tekstfusnote">
    <w:name w:val="footnote text"/>
    <w:basedOn w:val="Normal"/>
    <w:link w:val="TekstfusnoteChar"/>
    <w:uiPriority w:val="99"/>
    <w:semiHidden/>
    <w:unhideWhenUsed/>
    <w:rsid w:val="00EF0030"/>
  </w:style>
  <w:style w:type="character" w:customStyle="1" w:styleId="TekstfusnoteChar">
    <w:name w:val="Tekst fusnote Char"/>
    <w:basedOn w:val="Zadanifontodlomka"/>
    <w:link w:val="Tekstfusnote"/>
    <w:uiPriority w:val="99"/>
    <w:semiHidden/>
    <w:rsid w:val="00EF0030"/>
    <w:rPr>
      <w:lang w:val="en-US"/>
    </w:rPr>
  </w:style>
  <w:style w:type="character" w:styleId="Referencafusnote">
    <w:name w:val="footnote reference"/>
    <w:basedOn w:val="Zadanifontodlomka"/>
    <w:uiPriority w:val="99"/>
    <w:semiHidden/>
    <w:unhideWhenUsed/>
    <w:rsid w:val="00EF0030"/>
    <w:rPr>
      <w:vertAlign w:val="superscript"/>
    </w:rPr>
  </w:style>
  <w:style w:type="table" w:styleId="Reetkatablice">
    <w:name w:val="Table Grid"/>
    <w:basedOn w:val="Obinatablica"/>
    <w:uiPriority w:val="59"/>
    <w:rsid w:val="0049189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unhideWhenUsed/>
    <w:rsid w:val="00274EF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274EF8"/>
    <w:rPr>
      <w:lang w:val="en-US"/>
    </w:rPr>
  </w:style>
  <w:style w:type="paragraph" w:styleId="Podnoje">
    <w:name w:val="footer"/>
    <w:basedOn w:val="Normal"/>
    <w:link w:val="PodnojeChar"/>
    <w:uiPriority w:val="99"/>
    <w:unhideWhenUsed/>
    <w:rsid w:val="00274EF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274EF8"/>
    <w:rPr>
      <w:lang w:val="en-US"/>
    </w:rPr>
  </w:style>
  <w:style w:type="paragraph" w:styleId="StandardWeb">
    <w:name w:val="Normal (Web)"/>
    <w:basedOn w:val="Normal"/>
    <w:uiPriority w:val="99"/>
    <w:semiHidden/>
    <w:unhideWhenUsed/>
    <w:rsid w:val="0024200E"/>
    <w:pPr>
      <w:spacing w:before="100" w:beforeAutospacing="1" w:after="100" w:afterAutospacing="1"/>
    </w:pPr>
    <w:rPr>
      <w:sz w:val="24"/>
      <w:szCs w:val="24"/>
      <w:lang w:eastAsia="en-US"/>
    </w:rPr>
  </w:style>
  <w:style w:type="character" w:styleId="Naglaeno">
    <w:name w:val="Strong"/>
    <w:basedOn w:val="Zadanifontodlomka"/>
    <w:uiPriority w:val="22"/>
    <w:qFormat/>
    <w:rsid w:val="0024200E"/>
    <w:rPr>
      <w:b/>
      <w:bCs/>
    </w:rPr>
  </w:style>
  <w:style w:type="character" w:customStyle="1" w:styleId="apple-converted-space">
    <w:name w:val="apple-converted-space"/>
    <w:basedOn w:val="Zadanifontodlomka"/>
    <w:rsid w:val="002420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4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30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47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7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4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3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6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2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3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3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0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33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2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9FBA0A-3F88-4F7D-AB69-1E2797D31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1465</Words>
  <Characters>8357</Characters>
  <Application>Microsoft Office Word</Application>
  <DocSecurity>0</DocSecurity>
  <Lines>69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NC</Company>
  <LinksUpToDate>false</LinksUpToDate>
  <CharactersWithSpaces>9803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Opcina Novigrad</dc:creator>
  <cp:lastModifiedBy>Gradsko vijeće</cp:lastModifiedBy>
  <cp:revision>2</cp:revision>
  <cp:lastPrinted>2023-12-19T07:51:00Z</cp:lastPrinted>
  <dcterms:created xsi:type="dcterms:W3CDTF">2026-03-10T07:52:00Z</dcterms:created>
  <dcterms:modified xsi:type="dcterms:W3CDTF">2026-03-10T07:52:00Z</dcterms:modified>
</cp:coreProperties>
</file>